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3" w:rsidRPr="002D31C5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D31C5">
        <w:rPr>
          <w:b/>
          <w:color w:val="000000" w:themeColor="text1"/>
          <w:sz w:val="28"/>
          <w:szCs w:val="28"/>
        </w:rPr>
        <w:t>АДМИНИСТРАЦИЯ НАВЛИНСКОГОРАЙОНА</w:t>
      </w:r>
    </w:p>
    <w:p w:rsidR="007321B3" w:rsidRPr="002D31C5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D31C5">
        <w:rPr>
          <w:b/>
          <w:color w:val="000000" w:themeColor="text1"/>
          <w:sz w:val="28"/>
          <w:szCs w:val="28"/>
        </w:rPr>
        <w:t>БРЯНСКОЙ ОБЛАСТИ</w:t>
      </w:r>
    </w:p>
    <w:p w:rsidR="007321B3" w:rsidRPr="002D31C5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321B3" w:rsidRPr="002D31C5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321B3" w:rsidRPr="002D31C5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2D31C5">
        <w:rPr>
          <w:b/>
          <w:color w:val="000000" w:themeColor="text1"/>
          <w:sz w:val="32"/>
          <w:szCs w:val="32"/>
        </w:rPr>
        <w:t>ПОСТАНОВЛЕНИЕ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789D">
        <w:rPr>
          <w:color w:val="000000" w:themeColor="text1"/>
          <w:sz w:val="28"/>
          <w:szCs w:val="28"/>
        </w:rPr>
        <w:t xml:space="preserve">от </w:t>
      </w:r>
      <w:r w:rsidR="002D31C5">
        <w:rPr>
          <w:color w:val="000000" w:themeColor="text1"/>
          <w:sz w:val="28"/>
          <w:szCs w:val="28"/>
        </w:rPr>
        <w:t>20.03.</w:t>
      </w:r>
      <w:r w:rsidRPr="0036789D">
        <w:rPr>
          <w:color w:val="000000" w:themeColor="text1"/>
          <w:sz w:val="28"/>
          <w:szCs w:val="28"/>
        </w:rPr>
        <w:t>2019г.</w:t>
      </w:r>
      <w:r w:rsidRPr="0036789D">
        <w:rPr>
          <w:color w:val="000000" w:themeColor="text1"/>
          <w:sz w:val="28"/>
          <w:szCs w:val="28"/>
        </w:rPr>
        <w:tab/>
        <w:t xml:space="preserve">   № </w:t>
      </w:r>
      <w:r w:rsidR="002D31C5">
        <w:rPr>
          <w:color w:val="000000" w:themeColor="text1"/>
          <w:sz w:val="28"/>
          <w:szCs w:val="28"/>
        </w:rPr>
        <w:t>142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789D">
        <w:rPr>
          <w:color w:val="000000" w:themeColor="text1"/>
          <w:sz w:val="28"/>
          <w:szCs w:val="28"/>
        </w:rPr>
        <w:t>п. Навля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ind w:right="4535" w:firstLine="0"/>
        <w:rPr>
          <w:rFonts w:ascii="Times New Roman" w:hAnsi="Times New Roman"/>
          <w:sz w:val="28"/>
          <w:szCs w:val="28"/>
        </w:rPr>
      </w:pPr>
      <w:r w:rsidRPr="0036789D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r w:rsidRPr="0036789D">
        <w:rPr>
          <w:rFonts w:ascii="Times New Roman" w:hAnsi="Times New Roman"/>
          <w:sz w:val="28"/>
          <w:szCs w:val="28"/>
        </w:rPr>
        <w:t xml:space="preserve">Положения об организации торговли при проведении праздничных </w:t>
      </w:r>
      <w:r w:rsidR="00B12718" w:rsidRPr="0036789D">
        <w:rPr>
          <w:rFonts w:ascii="Times New Roman" w:hAnsi="Times New Roman"/>
          <w:sz w:val="28"/>
          <w:szCs w:val="28"/>
        </w:rPr>
        <w:t xml:space="preserve">и иных культурно – массовых </w:t>
      </w:r>
      <w:r w:rsidRPr="0036789D">
        <w:rPr>
          <w:rFonts w:ascii="Times New Roman" w:hAnsi="Times New Roman"/>
          <w:sz w:val="28"/>
          <w:szCs w:val="28"/>
        </w:rPr>
        <w:t xml:space="preserve">мероприятий на территории </w:t>
      </w:r>
      <w:proofErr w:type="spellStart"/>
      <w:r w:rsidRPr="0036789D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Pr="0036789D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321B3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789D" w:rsidRPr="0036789D" w:rsidRDefault="0036789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6789D"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года </w:t>
      </w:r>
      <w:r w:rsidR="00867FC3" w:rsidRPr="0036789D">
        <w:rPr>
          <w:color w:val="000000" w:themeColor="text1"/>
          <w:sz w:val="28"/>
          <w:szCs w:val="28"/>
        </w:rPr>
        <w:t xml:space="preserve">             </w:t>
      </w:r>
      <w:r w:rsidRPr="0036789D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36789D">
        <w:rPr>
          <w:color w:val="000000" w:themeColor="text1"/>
          <w:sz w:val="28"/>
          <w:szCs w:val="28"/>
        </w:rPr>
        <w:t>в</w:t>
      </w:r>
      <w:proofErr w:type="gramEnd"/>
      <w:r w:rsidRPr="0036789D">
        <w:rPr>
          <w:color w:val="000000" w:themeColor="text1"/>
          <w:sz w:val="28"/>
          <w:szCs w:val="28"/>
        </w:rPr>
        <w:t xml:space="preserve"> </w:t>
      </w:r>
      <w:proofErr w:type="gramStart"/>
      <w:r w:rsidRPr="0036789D">
        <w:rPr>
          <w:color w:val="000000" w:themeColor="text1"/>
          <w:sz w:val="28"/>
          <w:szCs w:val="28"/>
        </w:rPr>
        <w:t xml:space="preserve">Российской Федерации», Федеральным законом от 28 декабря 2009 года </w:t>
      </w:r>
      <w:r w:rsidR="00867FC3" w:rsidRPr="0036789D">
        <w:rPr>
          <w:color w:val="000000" w:themeColor="text1"/>
          <w:sz w:val="28"/>
          <w:szCs w:val="28"/>
        </w:rPr>
        <w:t xml:space="preserve">       </w:t>
      </w:r>
      <w:r w:rsidRPr="0036789D">
        <w:rPr>
          <w:color w:val="000000" w:themeColor="text1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867FC3" w:rsidRPr="0036789D">
        <w:rPr>
          <w:rFonts w:eastAsia="Calibri"/>
          <w:color w:val="000000"/>
          <w:sz w:val="28"/>
          <w:szCs w:val="28"/>
        </w:rPr>
        <w:t xml:space="preserve">постановлением Правительства Брянской области от 21 августа 2015 г. № 404-п «Об утверждении порядка организации ярмарок на территории Брянской области и продажи товаров (выполнения работ и оказания услуг) на них», </w:t>
      </w:r>
      <w:r w:rsidRPr="0036789D">
        <w:rPr>
          <w:color w:val="000000" w:themeColor="text1"/>
          <w:sz w:val="28"/>
          <w:szCs w:val="28"/>
        </w:rPr>
        <w:t>в целях создания условий для улучшения организации и качества торгового обслуживания населения</w:t>
      </w:r>
      <w:proofErr w:type="gramEnd"/>
      <w:r w:rsidRPr="0036789D">
        <w:rPr>
          <w:color w:val="000000" w:themeColor="text1"/>
          <w:sz w:val="28"/>
          <w:szCs w:val="28"/>
        </w:rPr>
        <w:t xml:space="preserve"> </w:t>
      </w:r>
      <w:proofErr w:type="spellStart"/>
      <w:r w:rsidRPr="0036789D">
        <w:rPr>
          <w:color w:val="000000" w:themeColor="text1"/>
          <w:sz w:val="28"/>
          <w:szCs w:val="28"/>
        </w:rPr>
        <w:t>Навлинского</w:t>
      </w:r>
      <w:proofErr w:type="spellEnd"/>
      <w:r w:rsidRPr="0036789D">
        <w:rPr>
          <w:color w:val="000000" w:themeColor="text1"/>
          <w:sz w:val="28"/>
          <w:szCs w:val="28"/>
        </w:rPr>
        <w:t xml:space="preserve"> городского поселения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789D">
        <w:rPr>
          <w:color w:val="000000" w:themeColor="text1"/>
          <w:sz w:val="28"/>
          <w:szCs w:val="28"/>
        </w:rPr>
        <w:t>ПОСТАНОВЛЯЮ: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789D">
        <w:rPr>
          <w:color w:val="000000" w:themeColor="text1"/>
          <w:sz w:val="28"/>
          <w:szCs w:val="28"/>
        </w:rPr>
        <w:t xml:space="preserve">Утвердить </w:t>
      </w:r>
      <w:r w:rsidR="00867FC3" w:rsidRPr="0036789D">
        <w:rPr>
          <w:sz w:val="28"/>
          <w:szCs w:val="28"/>
        </w:rPr>
        <w:t xml:space="preserve">Положение об организации торговли при проведении праздничных </w:t>
      </w:r>
      <w:r w:rsidR="0036789D" w:rsidRPr="0036789D">
        <w:rPr>
          <w:sz w:val="28"/>
          <w:szCs w:val="28"/>
        </w:rPr>
        <w:t>и иных культурно – массовых мероприятий</w:t>
      </w:r>
      <w:r w:rsidR="00867FC3" w:rsidRPr="0036789D">
        <w:rPr>
          <w:sz w:val="28"/>
          <w:szCs w:val="28"/>
        </w:rPr>
        <w:t xml:space="preserve"> на территории </w:t>
      </w:r>
      <w:proofErr w:type="spellStart"/>
      <w:r w:rsidR="00867FC3" w:rsidRPr="0036789D">
        <w:rPr>
          <w:sz w:val="28"/>
          <w:szCs w:val="28"/>
        </w:rPr>
        <w:t>Навлинского</w:t>
      </w:r>
      <w:proofErr w:type="spellEnd"/>
      <w:r w:rsidR="00867FC3" w:rsidRPr="0036789D">
        <w:rPr>
          <w:sz w:val="28"/>
          <w:szCs w:val="28"/>
        </w:rPr>
        <w:t xml:space="preserve"> городского поселения</w:t>
      </w:r>
      <w:r w:rsidRPr="0036789D">
        <w:rPr>
          <w:color w:val="000000" w:themeColor="text1"/>
          <w:sz w:val="28"/>
          <w:szCs w:val="28"/>
        </w:rPr>
        <w:t xml:space="preserve"> согласно приложению.</w:t>
      </w:r>
    </w:p>
    <w:p w:rsidR="007321B3" w:rsidRPr="0036789D" w:rsidRDefault="007321B3" w:rsidP="007321B3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36789D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36789D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Pr="0036789D">
        <w:rPr>
          <w:rFonts w:ascii="Times New Roman" w:hAnsi="Times New Roman"/>
          <w:sz w:val="28"/>
          <w:szCs w:val="28"/>
        </w:rPr>
        <w:t xml:space="preserve"> района в сети «Интернет».</w:t>
      </w:r>
    </w:p>
    <w:p w:rsidR="007321B3" w:rsidRPr="0036789D" w:rsidRDefault="007321B3" w:rsidP="007321B3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6789D">
        <w:rPr>
          <w:rFonts w:ascii="Times New Roman" w:hAnsi="Times New Roman"/>
          <w:sz w:val="28"/>
          <w:szCs w:val="28"/>
        </w:rPr>
        <w:t>Контроль исполнения настоящего постан</w:t>
      </w:r>
      <w:r w:rsidR="0036789D">
        <w:rPr>
          <w:rFonts w:ascii="Times New Roman" w:hAnsi="Times New Roman"/>
          <w:sz w:val="28"/>
          <w:szCs w:val="28"/>
        </w:rPr>
        <w:t>овления возложить на заместителей</w:t>
      </w:r>
      <w:r w:rsidRPr="0036789D">
        <w:rPr>
          <w:rFonts w:ascii="Times New Roman" w:hAnsi="Times New Roman"/>
          <w:sz w:val="28"/>
          <w:szCs w:val="28"/>
        </w:rPr>
        <w:t xml:space="preserve"> главы администрации района Т.А. Сонных</w:t>
      </w:r>
      <w:r w:rsidR="0036789D">
        <w:rPr>
          <w:rFonts w:ascii="Times New Roman" w:hAnsi="Times New Roman"/>
          <w:sz w:val="28"/>
          <w:szCs w:val="28"/>
        </w:rPr>
        <w:t>, С</w:t>
      </w:r>
      <w:r w:rsidRPr="0036789D">
        <w:rPr>
          <w:rFonts w:ascii="Times New Roman" w:hAnsi="Times New Roman"/>
          <w:sz w:val="28"/>
          <w:szCs w:val="28"/>
        </w:rPr>
        <w:t>.</w:t>
      </w:r>
      <w:r w:rsidR="0036789D">
        <w:rPr>
          <w:rFonts w:ascii="Times New Roman" w:hAnsi="Times New Roman"/>
          <w:sz w:val="28"/>
          <w:szCs w:val="28"/>
        </w:rPr>
        <w:t>А. Тимошина.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789D">
        <w:rPr>
          <w:color w:val="000000" w:themeColor="text1"/>
          <w:sz w:val="28"/>
          <w:szCs w:val="28"/>
        </w:rPr>
        <w:t xml:space="preserve">Глава администрации района </w:t>
      </w:r>
      <w:r w:rsidRPr="0036789D">
        <w:rPr>
          <w:color w:val="000000" w:themeColor="text1"/>
          <w:sz w:val="28"/>
          <w:szCs w:val="28"/>
        </w:rPr>
        <w:tab/>
      </w:r>
      <w:r w:rsidRPr="0036789D">
        <w:rPr>
          <w:color w:val="000000" w:themeColor="text1"/>
          <w:sz w:val="28"/>
          <w:szCs w:val="28"/>
        </w:rPr>
        <w:tab/>
      </w:r>
      <w:r w:rsidRPr="0036789D">
        <w:rPr>
          <w:color w:val="000000" w:themeColor="text1"/>
          <w:sz w:val="28"/>
          <w:szCs w:val="28"/>
        </w:rPr>
        <w:tab/>
      </w:r>
      <w:r w:rsidRPr="0036789D">
        <w:rPr>
          <w:color w:val="000000" w:themeColor="text1"/>
          <w:sz w:val="28"/>
          <w:szCs w:val="28"/>
        </w:rPr>
        <w:tab/>
      </w:r>
      <w:r w:rsidRPr="0036789D">
        <w:rPr>
          <w:color w:val="000000" w:themeColor="text1"/>
          <w:sz w:val="28"/>
          <w:szCs w:val="28"/>
        </w:rPr>
        <w:tab/>
        <w:t xml:space="preserve">        А.А. Прудник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21B3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D31C5" w:rsidRPr="0036789D" w:rsidRDefault="002D31C5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06F87" w:rsidRPr="0036789D" w:rsidRDefault="006615FF" w:rsidP="00506F87">
      <w:pPr>
        <w:ind w:left="5670" w:firstLine="0"/>
        <w:rPr>
          <w:rFonts w:ascii="Times New Roman" w:hAnsi="Times New Roman"/>
        </w:rPr>
      </w:pPr>
      <w:r w:rsidRPr="0036789D">
        <w:rPr>
          <w:rFonts w:ascii="Times New Roman" w:hAnsi="Times New Roman"/>
        </w:rPr>
        <w:lastRenderedPageBreak/>
        <w:t xml:space="preserve">Приложение 1 </w:t>
      </w:r>
    </w:p>
    <w:p w:rsidR="002D31C5" w:rsidRDefault="00506F87" w:rsidP="00506F87">
      <w:pPr>
        <w:ind w:left="5670" w:firstLine="0"/>
        <w:rPr>
          <w:rFonts w:ascii="Times New Roman" w:hAnsi="Times New Roman"/>
        </w:rPr>
      </w:pPr>
      <w:r w:rsidRPr="0036789D">
        <w:rPr>
          <w:rFonts w:ascii="Times New Roman" w:hAnsi="Times New Roman"/>
        </w:rPr>
        <w:t>к постановлению а</w:t>
      </w:r>
      <w:r w:rsidR="006615FF" w:rsidRPr="0036789D">
        <w:rPr>
          <w:rFonts w:ascii="Times New Roman" w:hAnsi="Times New Roman"/>
        </w:rPr>
        <w:t xml:space="preserve">дминистрации </w:t>
      </w:r>
      <w:proofErr w:type="spellStart"/>
      <w:r w:rsidRPr="0036789D">
        <w:rPr>
          <w:rFonts w:ascii="Times New Roman" w:hAnsi="Times New Roman"/>
        </w:rPr>
        <w:t>Навлинского</w:t>
      </w:r>
      <w:proofErr w:type="spellEnd"/>
      <w:r w:rsidR="006615FF" w:rsidRPr="0036789D">
        <w:rPr>
          <w:rFonts w:ascii="Times New Roman" w:hAnsi="Times New Roman"/>
        </w:rPr>
        <w:t xml:space="preserve"> района </w:t>
      </w:r>
    </w:p>
    <w:p w:rsidR="00506F87" w:rsidRPr="0036789D" w:rsidRDefault="006615FF" w:rsidP="00506F87">
      <w:pPr>
        <w:ind w:left="5670" w:firstLine="0"/>
        <w:rPr>
          <w:rFonts w:ascii="Times New Roman" w:hAnsi="Times New Roman"/>
        </w:rPr>
      </w:pPr>
      <w:r w:rsidRPr="0036789D">
        <w:rPr>
          <w:rFonts w:ascii="Times New Roman" w:hAnsi="Times New Roman"/>
        </w:rPr>
        <w:t xml:space="preserve">от </w:t>
      </w:r>
      <w:r w:rsidR="002D31C5">
        <w:rPr>
          <w:rFonts w:ascii="Times New Roman" w:hAnsi="Times New Roman"/>
        </w:rPr>
        <w:t>20.03.</w:t>
      </w:r>
      <w:r w:rsidR="00506F87" w:rsidRPr="0036789D">
        <w:rPr>
          <w:rFonts w:ascii="Times New Roman" w:hAnsi="Times New Roman"/>
        </w:rPr>
        <w:t>2019г.</w:t>
      </w:r>
      <w:r w:rsidRPr="0036789D">
        <w:rPr>
          <w:rFonts w:ascii="Times New Roman" w:hAnsi="Times New Roman"/>
        </w:rPr>
        <w:t xml:space="preserve"> № </w:t>
      </w:r>
      <w:r w:rsidR="002D31C5">
        <w:rPr>
          <w:rFonts w:ascii="Times New Roman" w:hAnsi="Times New Roman"/>
        </w:rPr>
        <w:t>142</w:t>
      </w:r>
      <w:r w:rsidRPr="0036789D">
        <w:rPr>
          <w:rFonts w:ascii="Times New Roman" w:hAnsi="Times New Roman"/>
        </w:rPr>
        <w:t xml:space="preserve"> </w:t>
      </w:r>
    </w:p>
    <w:p w:rsidR="00506F87" w:rsidRPr="0036789D" w:rsidRDefault="00506F87"/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F87" w:rsidRPr="0036789D" w:rsidRDefault="006615FF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B12718" w:rsidRPr="0036789D" w:rsidRDefault="006615FF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 xml:space="preserve">об организации торговли при проведении праздничных </w:t>
      </w:r>
      <w:r w:rsidR="00B12718" w:rsidRPr="0036789D">
        <w:rPr>
          <w:rFonts w:ascii="Times New Roman" w:hAnsi="Times New Roman"/>
          <w:b/>
          <w:sz w:val="24"/>
          <w:szCs w:val="24"/>
        </w:rPr>
        <w:t>и иных культурно – массовых и иных культурно – массовых</w:t>
      </w:r>
      <w:r w:rsidR="00B12718" w:rsidRPr="0036789D">
        <w:rPr>
          <w:rFonts w:ascii="Times New Roman" w:hAnsi="Times New Roman"/>
          <w:sz w:val="28"/>
          <w:szCs w:val="28"/>
        </w:rPr>
        <w:t xml:space="preserve"> </w:t>
      </w:r>
      <w:r w:rsidRPr="0036789D">
        <w:rPr>
          <w:rFonts w:ascii="Times New Roman" w:hAnsi="Times New Roman"/>
          <w:b/>
          <w:sz w:val="24"/>
          <w:szCs w:val="24"/>
        </w:rPr>
        <w:t xml:space="preserve">мероприятий на территории </w:t>
      </w:r>
    </w:p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789D">
        <w:rPr>
          <w:rFonts w:ascii="Times New Roman" w:hAnsi="Times New Roman"/>
          <w:b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b/>
          <w:sz w:val="24"/>
          <w:szCs w:val="24"/>
        </w:rPr>
        <w:t xml:space="preserve"> </w:t>
      </w:r>
      <w:r w:rsidR="006615FF" w:rsidRPr="0036789D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506F87" w:rsidRPr="0036789D" w:rsidRDefault="00506F87">
      <w:pPr>
        <w:rPr>
          <w:rFonts w:ascii="Times New Roman" w:hAnsi="Times New Roman"/>
          <w:sz w:val="24"/>
          <w:szCs w:val="24"/>
        </w:rPr>
      </w:pPr>
    </w:p>
    <w:p w:rsidR="00506F87" w:rsidRPr="0036789D" w:rsidRDefault="006615FF" w:rsidP="00506F8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Общие положения</w:t>
      </w:r>
    </w:p>
    <w:p w:rsidR="00506F87" w:rsidRPr="0036789D" w:rsidRDefault="00506F87" w:rsidP="00506F87">
      <w:pPr>
        <w:pStyle w:val="a3"/>
        <w:ind w:left="1080" w:firstLine="0"/>
        <w:rPr>
          <w:rFonts w:ascii="Times New Roman" w:hAnsi="Times New Roman"/>
          <w:sz w:val="24"/>
          <w:szCs w:val="24"/>
        </w:rPr>
      </w:pP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1.1. Настоящее Положение об организации торговли (ярмарок) при проведении праздничных </w:t>
      </w:r>
      <w:r w:rsidR="0036789D" w:rsidRPr="0036789D">
        <w:rPr>
          <w:rFonts w:ascii="Times New Roman" w:hAnsi="Times New Roman"/>
          <w:sz w:val="24"/>
          <w:szCs w:val="24"/>
        </w:rPr>
        <w:t>и иных культурно – массовых мероприятий</w:t>
      </w:r>
      <w:r w:rsidRPr="0036789D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="00506F87" w:rsidRPr="0036789D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506F87" w:rsidRPr="0036789D">
        <w:rPr>
          <w:rFonts w:ascii="Times New Roman" w:hAnsi="Times New Roman"/>
          <w:b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 xml:space="preserve">(далее - Положение):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регулирует отношения, возникающие между органами местного самоуправления и хозяйствующими субъектами (юридическими лицами, индивидуальными предпринимателями) при осуществлении нестационарной торговли, действия развлекательных аттракционов, и оказании населению услуг общественного питания при проведении праздни</w:t>
      </w:r>
      <w:r w:rsidR="00506F87" w:rsidRPr="0036789D">
        <w:rPr>
          <w:rFonts w:ascii="Times New Roman" w:hAnsi="Times New Roman"/>
          <w:sz w:val="24"/>
          <w:szCs w:val="24"/>
        </w:rPr>
        <w:t>чных мероприятий, организуемых а</w:t>
      </w:r>
      <w:r w:rsidRPr="0036789D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регламентирует порядок размещения нестационарных объектов торговли, общественного питания, аттракционов, а также требования, предъявляемые к хозяйствующим субъектам, при осуществлении ими праздничной торговли.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1.2. Под праздничной торговлей понимается разовая (</w:t>
      </w:r>
      <w:r w:rsidR="00867FC3" w:rsidRPr="0036789D">
        <w:rPr>
          <w:rFonts w:ascii="Times New Roman" w:hAnsi="Times New Roman"/>
          <w:sz w:val="24"/>
          <w:szCs w:val="24"/>
        </w:rPr>
        <w:t>однодневная</w:t>
      </w:r>
      <w:r w:rsidRPr="0036789D">
        <w:rPr>
          <w:rFonts w:ascii="Times New Roman" w:hAnsi="Times New Roman"/>
          <w:sz w:val="24"/>
          <w:szCs w:val="24"/>
        </w:rPr>
        <w:t>)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 при проведении праздничн</w:t>
      </w:r>
      <w:r w:rsidR="00506F87" w:rsidRPr="0036789D">
        <w:rPr>
          <w:rFonts w:ascii="Times New Roman" w:hAnsi="Times New Roman"/>
          <w:sz w:val="24"/>
          <w:szCs w:val="24"/>
        </w:rPr>
        <w:t>ых мероприятий, организуемых а</w:t>
      </w:r>
      <w:r w:rsidRPr="0036789D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 (далее - праздничная торговля). </w:t>
      </w:r>
    </w:p>
    <w:p w:rsidR="0036789D" w:rsidRPr="0036789D" w:rsidRDefault="00506F87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1.3. Отношения между а</w:t>
      </w:r>
      <w:r w:rsidR="006615FF" w:rsidRPr="0036789D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="006615FF" w:rsidRPr="0036789D">
        <w:rPr>
          <w:rFonts w:ascii="Times New Roman" w:hAnsi="Times New Roman"/>
          <w:sz w:val="24"/>
          <w:szCs w:val="24"/>
        </w:rPr>
        <w:t xml:space="preserve"> района и хозяйствующими субъектами по организации праздничной торговли регулируются действующим законодательством Российской Федерации и настоящим Положением.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1.4.</w:t>
      </w:r>
      <w:r w:rsidR="00506F87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>Участие хозяйствующих субъектов в праздничной торговле осуществляется на основании разрешения на право торговли (форма приложение 1 к Положению). Указанное разрешение оформляется на основании заявки на право размещения объекта праздничной торговли на территории</w:t>
      </w:r>
      <w:r w:rsidR="00506F87" w:rsidRPr="00367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городского поселения, подаваемой хозяйствующими субъектами (приложение 2 к Положению).</w:t>
      </w:r>
    </w:p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F87" w:rsidRPr="0036789D" w:rsidRDefault="00506F87" w:rsidP="00506F87">
      <w:pPr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2</w:t>
      </w:r>
      <w:r w:rsidR="006615FF" w:rsidRPr="0036789D">
        <w:rPr>
          <w:rFonts w:ascii="Times New Roman" w:hAnsi="Times New Roman"/>
          <w:b/>
          <w:sz w:val="24"/>
          <w:szCs w:val="24"/>
        </w:rPr>
        <w:t>. Порядок организации праздничной торговли</w:t>
      </w:r>
    </w:p>
    <w:p w:rsidR="00D40535" w:rsidRPr="0036789D" w:rsidRDefault="00D40535">
      <w:pPr>
        <w:rPr>
          <w:rFonts w:ascii="Times New Roman" w:hAnsi="Times New Roman"/>
          <w:sz w:val="24"/>
          <w:szCs w:val="24"/>
        </w:rPr>
      </w:pPr>
    </w:p>
    <w:p w:rsidR="00D40535" w:rsidRPr="0036789D" w:rsidRDefault="00D40535" w:rsidP="00D40535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2.1. Организатором выездной торговли является администрация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 (далее – Организатор);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2</w:t>
      </w:r>
      <w:r w:rsidRPr="0036789D">
        <w:rPr>
          <w:rFonts w:ascii="Times New Roman" w:hAnsi="Times New Roman"/>
          <w:sz w:val="24"/>
          <w:szCs w:val="24"/>
        </w:rPr>
        <w:t>. Праздничная торговля организуется на основании настоящего Положения, а также публикации объявления об организации праздничной торговли</w:t>
      </w:r>
      <w:r w:rsidR="00867FC3" w:rsidRPr="0036789D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867FC3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="00867FC3" w:rsidRPr="0036789D">
        <w:rPr>
          <w:rFonts w:ascii="Times New Roman" w:hAnsi="Times New Roman"/>
          <w:sz w:val="24"/>
          <w:szCs w:val="24"/>
        </w:rPr>
        <w:t xml:space="preserve"> района</w:t>
      </w:r>
      <w:r w:rsidRPr="0036789D">
        <w:rPr>
          <w:rFonts w:ascii="Times New Roman" w:hAnsi="Times New Roman"/>
          <w:sz w:val="24"/>
          <w:szCs w:val="24"/>
        </w:rPr>
        <w:t>, в котором указывается: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дата проведения;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места проведения;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ассортиментный перечень товаров;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организатор праздничной торговли;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форма и срок подачи заявок.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>2.</w:t>
      </w:r>
      <w:r w:rsidR="00D40535" w:rsidRPr="0036789D">
        <w:rPr>
          <w:rFonts w:ascii="Times New Roman" w:hAnsi="Times New Roman"/>
          <w:sz w:val="24"/>
          <w:szCs w:val="24"/>
        </w:rPr>
        <w:t>3</w:t>
      </w:r>
      <w:r w:rsidRPr="0036789D">
        <w:rPr>
          <w:rFonts w:ascii="Times New Roman" w:hAnsi="Times New Roman"/>
          <w:sz w:val="24"/>
          <w:szCs w:val="24"/>
        </w:rPr>
        <w:t>. Организатор праздничной торговли не позднее десяти календарных дней до начала проведения мероприятия размещает объявление об организации праздничной</w:t>
      </w:r>
      <w:r w:rsidR="00506F87" w:rsidRPr="0036789D">
        <w:rPr>
          <w:rFonts w:ascii="Times New Roman" w:hAnsi="Times New Roman"/>
          <w:sz w:val="24"/>
          <w:szCs w:val="24"/>
        </w:rPr>
        <w:t xml:space="preserve"> торговли на официальном сайте а</w:t>
      </w:r>
      <w:r w:rsidRPr="0036789D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района. </w:t>
      </w:r>
    </w:p>
    <w:p w:rsidR="00506F87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4</w:t>
      </w:r>
      <w:r w:rsidRPr="0036789D">
        <w:rPr>
          <w:rFonts w:ascii="Times New Roman" w:hAnsi="Times New Roman"/>
          <w:sz w:val="24"/>
          <w:szCs w:val="24"/>
        </w:rPr>
        <w:t xml:space="preserve">. Объявление об организации праздничной торговли должно содержать все существенные условия организации праздничной торговли и участия в ней хозяйствующих субъектов при проведении праздничной торговли.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2.</w:t>
      </w:r>
      <w:r w:rsidR="00D40535" w:rsidRPr="0036789D">
        <w:rPr>
          <w:rFonts w:ascii="Times New Roman" w:hAnsi="Times New Roman"/>
          <w:sz w:val="24"/>
          <w:szCs w:val="24"/>
        </w:rPr>
        <w:t>5</w:t>
      </w:r>
      <w:r w:rsidRPr="0036789D">
        <w:rPr>
          <w:rFonts w:ascii="Times New Roman" w:hAnsi="Times New Roman"/>
          <w:sz w:val="24"/>
          <w:szCs w:val="24"/>
        </w:rPr>
        <w:t xml:space="preserve">. </w:t>
      </w:r>
      <w:r w:rsidR="00D40535" w:rsidRPr="0036789D">
        <w:rPr>
          <w:rFonts w:ascii="Times New Roman" w:hAnsi="Times New Roman"/>
          <w:sz w:val="24"/>
          <w:szCs w:val="24"/>
        </w:rPr>
        <w:t>Организатор</w:t>
      </w:r>
      <w:r w:rsidRPr="0036789D">
        <w:rPr>
          <w:rFonts w:ascii="Times New Roman" w:hAnsi="Times New Roman"/>
          <w:sz w:val="24"/>
          <w:szCs w:val="24"/>
        </w:rPr>
        <w:t xml:space="preserve"> принимает заявки на право размещения объекта праздничной торговли на территории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="00506F87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>городского поселения в электронном виде</w:t>
      </w:r>
      <w:r w:rsidR="006223F8" w:rsidRPr="0036789D">
        <w:rPr>
          <w:rFonts w:ascii="Times New Roman" w:hAnsi="Times New Roman"/>
          <w:sz w:val="24"/>
          <w:szCs w:val="24"/>
        </w:rPr>
        <w:t xml:space="preserve"> и на бумажном носителе.</w:t>
      </w:r>
    </w:p>
    <w:p w:rsidR="006223F8" w:rsidRPr="0036789D" w:rsidRDefault="006223F8">
      <w:pPr>
        <w:rPr>
          <w:rFonts w:ascii="Times New Roman" w:hAnsi="Times New Roman"/>
          <w:sz w:val="24"/>
          <w:szCs w:val="24"/>
        </w:rPr>
      </w:pPr>
    </w:p>
    <w:p w:rsidR="001F5E11" w:rsidRPr="0036789D" w:rsidRDefault="001F5E11" w:rsidP="00D4053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3. Порядок размещения и организации работы объектов выездной торговли во время проведения праздничных и иных культурно-массовых мероприятий</w:t>
      </w:r>
    </w:p>
    <w:p w:rsidR="006223F8" w:rsidRPr="0036789D" w:rsidRDefault="006223F8">
      <w:pPr>
        <w:rPr>
          <w:rFonts w:ascii="Times New Roman" w:hAnsi="Times New Roman"/>
          <w:sz w:val="24"/>
          <w:szCs w:val="24"/>
        </w:rPr>
      </w:pP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3.1. Размещение объектов праздничной торговли на территории </w:t>
      </w:r>
      <w:proofErr w:type="spellStart"/>
      <w:r w:rsidR="006223F8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="006223F8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>городского поселения производится в день проведения праздничного мероприятия при условии выполнения требований настоящего Положения.</w:t>
      </w:r>
    </w:p>
    <w:p w:rsidR="00D425B4" w:rsidRPr="0036789D" w:rsidRDefault="00D425B4" w:rsidP="00D425B4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В случае, когда количество заявок превышает количество мест, установленных на данное массовое мероприятие для выездной торговли, места распределяются по дате регистрации заявки в администрации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района.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3.2. Хозяйствующему субъекту для допуска на мероприятие, требуется: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1) направить заявку на право размещения объекта праздничной торговли на территории </w:t>
      </w:r>
      <w:proofErr w:type="spellStart"/>
      <w:r w:rsidR="006223F8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="006223F8" w:rsidRPr="0036789D">
        <w:rPr>
          <w:rFonts w:ascii="Times New Roman" w:hAnsi="Times New Roman"/>
          <w:sz w:val="24"/>
          <w:szCs w:val="24"/>
        </w:rPr>
        <w:t xml:space="preserve"> </w:t>
      </w:r>
      <w:r w:rsidRPr="0036789D">
        <w:rPr>
          <w:rFonts w:ascii="Times New Roman" w:hAnsi="Times New Roman"/>
          <w:sz w:val="24"/>
          <w:szCs w:val="24"/>
        </w:rPr>
        <w:t xml:space="preserve">городского поселения в </w:t>
      </w:r>
      <w:r w:rsidR="006223F8" w:rsidRPr="0036789D">
        <w:rPr>
          <w:rFonts w:ascii="Times New Roman" w:hAnsi="Times New Roman"/>
          <w:sz w:val="24"/>
          <w:szCs w:val="24"/>
        </w:rPr>
        <w:t>администрацию</w:t>
      </w:r>
      <w:r w:rsidRPr="00367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3F8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 не менее чем за </w:t>
      </w:r>
      <w:r w:rsidR="006223F8" w:rsidRPr="0036789D">
        <w:rPr>
          <w:rFonts w:ascii="Times New Roman" w:hAnsi="Times New Roman"/>
          <w:sz w:val="24"/>
          <w:szCs w:val="24"/>
        </w:rPr>
        <w:t>3</w:t>
      </w:r>
      <w:r w:rsidRPr="0036789D">
        <w:rPr>
          <w:rFonts w:ascii="Times New Roman" w:hAnsi="Times New Roman"/>
          <w:sz w:val="24"/>
          <w:szCs w:val="24"/>
        </w:rPr>
        <w:t xml:space="preserve"> дн</w:t>
      </w:r>
      <w:r w:rsidR="006223F8" w:rsidRPr="0036789D">
        <w:rPr>
          <w:rFonts w:ascii="Times New Roman" w:hAnsi="Times New Roman"/>
          <w:sz w:val="24"/>
          <w:szCs w:val="24"/>
        </w:rPr>
        <w:t>я</w:t>
      </w:r>
      <w:r w:rsidRPr="0036789D">
        <w:rPr>
          <w:rFonts w:ascii="Times New Roman" w:hAnsi="Times New Roman"/>
          <w:sz w:val="24"/>
          <w:szCs w:val="24"/>
        </w:rPr>
        <w:t xml:space="preserve"> до начала проведения праздничной торговли;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2) оплатить разовый сбор по безналичному расчету, не менее чем за 1 д</w:t>
      </w:r>
      <w:r w:rsidR="006223F8" w:rsidRPr="0036789D">
        <w:rPr>
          <w:rFonts w:ascii="Times New Roman" w:hAnsi="Times New Roman"/>
          <w:sz w:val="24"/>
          <w:szCs w:val="24"/>
        </w:rPr>
        <w:t>е</w:t>
      </w:r>
      <w:r w:rsidRPr="0036789D">
        <w:rPr>
          <w:rFonts w:ascii="Times New Roman" w:hAnsi="Times New Roman"/>
          <w:sz w:val="24"/>
          <w:szCs w:val="24"/>
        </w:rPr>
        <w:t>н</w:t>
      </w:r>
      <w:r w:rsidR="006223F8" w:rsidRPr="0036789D">
        <w:rPr>
          <w:rFonts w:ascii="Times New Roman" w:hAnsi="Times New Roman"/>
          <w:sz w:val="24"/>
          <w:szCs w:val="24"/>
        </w:rPr>
        <w:t>ь</w:t>
      </w:r>
      <w:r w:rsidRPr="0036789D">
        <w:rPr>
          <w:rFonts w:ascii="Times New Roman" w:hAnsi="Times New Roman"/>
          <w:sz w:val="24"/>
          <w:szCs w:val="24"/>
        </w:rPr>
        <w:t xml:space="preserve"> до начала мероприятия (согласно приложению 3 к настоящему Положению);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3) получить разрешение на право торговли (согласно приложению 1 к настоящему Положению).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3.3. Хозяйствующий субъект, осуществляющий праздничную торговлю, обязан: </w:t>
      </w:r>
    </w:p>
    <w:p w:rsidR="006223F8" w:rsidRPr="0036789D" w:rsidRDefault="006615FF">
      <w:pPr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соблюдать требования, предъявляемые к участникам праздничной торговли, предусмотренные разделом 3 настоящего Положения;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соблюдать ассортиментный перечень товаров, утвержд</w:t>
      </w:r>
      <w:r w:rsidR="006223F8" w:rsidRPr="0036789D">
        <w:rPr>
          <w:rFonts w:ascii="Times New Roman" w:hAnsi="Times New Roman"/>
          <w:sz w:val="24"/>
          <w:szCs w:val="24"/>
        </w:rPr>
        <w:t>енный для праздничной торговли;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обеспечить наличие вывески о своем наименовании, местонахождении, четко оформленных ценников и консультирование о реализуемом товаре;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использовать для выездной торговли сборно-разб</w:t>
      </w:r>
      <w:r w:rsidR="006223F8" w:rsidRPr="0036789D">
        <w:rPr>
          <w:rFonts w:ascii="Times New Roman" w:hAnsi="Times New Roman"/>
          <w:sz w:val="24"/>
          <w:szCs w:val="24"/>
        </w:rPr>
        <w:t xml:space="preserve">орные палатки, стеллажи, легкую </w:t>
      </w:r>
      <w:r w:rsidRPr="0036789D">
        <w:rPr>
          <w:rFonts w:ascii="Times New Roman" w:hAnsi="Times New Roman"/>
          <w:sz w:val="24"/>
          <w:szCs w:val="24"/>
        </w:rPr>
        <w:t xml:space="preserve">мебель (столы, стулья), столы для выкладки товаров и расчета с покупателем;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обеспечить обслуживающий персонал униформой, головными уборами, фирменными нагрудными знаками (</w:t>
      </w:r>
      <w:proofErr w:type="spellStart"/>
      <w:r w:rsidRPr="0036789D">
        <w:rPr>
          <w:rFonts w:ascii="Times New Roman" w:hAnsi="Times New Roman"/>
          <w:sz w:val="24"/>
          <w:szCs w:val="24"/>
        </w:rPr>
        <w:t>бейджами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);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обеспечивать доступ контролирующих органов;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не допускать реализацию напитков в стеклянной таре; </w:t>
      </w:r>
    </w:p>
    <w:p w:rsidR="006223F8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после завершения торговли и оказания услуг общественного питания производить уборку мусора по месту осуществления выездной торговли; </w:t>
      </w:r>
    </w:p>
    <w:p w:rsidR="00577EAA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соблюдать требования в области обеспечения </w:t>
      </w:r>
      <w:proofErr w:type="spellStart"/>
      <w:r w:rsidRPr="0036789D">
        <w:rPr>
          <w:rFonts w:ascii="Times New Roman" w:hAnsi="Times New Roman"/>
          <w:sz w:val="24"/>
          <w:szCs w:val="24"/>
        </w:rPr>
        <w:t>санитарноэпидемиологического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благополучия населения, охраны окружающей среды, пожарной безопасности, ветеринарии, требования, предъявляемые к продаже отдельных видов товаров,</w:t>
      </w:r>
      <w:r w:rsidR="00577EAA" w:rsidRPr="0036789D">
        <w:rPr>
          <w:rFonts w:ascii="Times New Roman" w:hAnsi="Times New Roman"/>
          <w:sz w:val="24"/>
          <w:szCs w:val="24"/>
        </w:rPr>
        <w:t xml:space="preserve"> и иные требования, предусмотренные действующим законодательством;</w:t>
      </w:r>
    </w:p>
    <w:p w:rsidR="00577EAA" w:rsidRPr="0036789D" w:rsidRDefault="00577EAA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в случаях, предусмотренных законодательством Российской Федерации, производить расчеты с покупателями с применением контрольно-кассовых машин;</w:t>
      </w:r>
    </w:p>
    <w:p w:rsidR="00577EAA" w:rsidRPr="0036789D" w:rsidRDefault="00577EAA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>- своевременно в наглядной и доступной форме доводить до сведения покупателей необходимую информацию о товарах, обеспечивающую возможность ее правильного выбора;</w:t>
      </w:r>
    </w:p>
    <w:p w:rsidR="00577EAA" w:rsidRPr="0036789D" w:rsidRDefault="00577EAA" w:rsidP="006223F8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6789D">
        <w:rPr>
          <w:rFonts w:ascii="Times New Roman" w:hAnsi="Times New Roman"/>
          <w:sz w:val="24"/>
          <w:szCs w:val="24"/>
        </w:rPr>
        <w:t xml:space="preserve">-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</w:t>
      </w:r>
      <w:r w:rsidR="006B3774" w:rsidRPr="0036789D">
        <w:rPr>
          <w:rFonts w:ascii="Times New Roman" w:hAnsi="Times New Roman"/>
          <w:sz w:val="24"/>
          <w:szCs w:val="24"/>
        </w:rPr>
        <w:t>(сертификат или декларацию о соответствии либо их копии, заверенные в установленном порядке), товарно-сопроводительные документы,  ветеринарные сопроводительные документы;</w:t>
      </w:r>
      <w:proofErr w:type="gramEnd"/>
    </w:p>
    <w:p w:rsidR="006B3774" w:rsidRPr="0036789D" w:rsidRDefault="006615FF" w:rsidP="006223F8">
      <w:pPr>
        <w:ind w:firstLine="709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 </w:t>
      </w:r>
    </w:p>
    <w:p w:rsidR="006B3774" w:rsidRPr="0036789D" w:rsidRDefault="006615FF" w:rsidP="00434FBD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в случае размещения надувных батутов, игровых аттракционов, спортивных аттракционов, необходимо иметь при себе технический паспорт или другой документ завода-изготовителя аттракциона, батута или другого развлекательного оборудования (на русском языке), оформленный в соответствии с требованиями действующего законодательства.</w:t>
      </w:r>
      <w:r w:rsidR="006B3774" w:rsidRPr="0036789D">
        <w:rPr>
          <w:rFonts w:ascii="Times New Roman" w:hAnsi="Times New Roman"/>
          <w:sz w:val="24"/>
          <w:szCs w:val="24"/>
        </w:rPr>
        <w:t xml:space="preserve">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Хозяйствующий субъект обязан </w:t>
      </w:r>
      <w:proofErr w:type="gramStart"/>
      <w:r w:rsidRPr="0036789D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36789D">
        <w:rPr>
          <w:rFonts w:ascii="Times New Roman" w:hAnsi="Times New Roman"/>
          <w:sz w:val="24"/>
          <w:szCs w:val="24"/>
        </w:rPr>
        <w:t xml:space="preserve"> для посетителей и соблюдать правила эксплуатации, которые указаны в сертификате на уличный аттракцион.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При возникновении угрозы для жизни и здоровья людей эксплуатация аттракциона должна быть прекращена.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Ответственность за причинение вреда жизни людей несет хозяйствующий субъект, разместивший аттракцион на праздничном мероприятии.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иметь при себе документы, подтверждающие проведение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случае, если деятельность заявителя связана с демонстрацией животных и птиц);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иметь при себе документы на продукцию и предъявлять их по первому требованию контролирующих органов;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соблюдать правила личной гигиены;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осуществлять деятельность в пределах предоставленного места, устанавливать оборудование только в границах отведенного места, убрать с обозрения сумки, баулы, коробки, тележки и т.п., не использовать для выкладки товаров веревки и прищепки;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по окончании работы убирать палатки, торговое оборудование, пустую тару и другие предметы, используемые при осуществлении деятельности;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поддерживать чистоту и порядок на месте, выбрасывать мусор только в специально отведенные для этой цели контейнеры;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не повреждать асфальтовое покрытие, не использовать для установки оборудования металлические штыри, колья и иные предметы, повреждающие асфальтовое покрытие;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соблюдать действующее законодательство Российской Федерации, нормативные правовые акты </w:t>
      </w:r>
      <w:r w:rsidR="006B3774" w:rsidRPr="0036789D">
        <w:rPr>
          <w:rFonts w:ascii="Times New Roman" w:hAnsi="Times New Roman"/>
          <w:sz w:val="24"/>
          <w:szCs w:val="24"/>
        </w:rPr>
        <w:t>Брянской</w:t>
      </w:r>
      <w:r w:rsidRPr="0036789D">
        <w:rPr>
          <w:rFonts w:ascii="Times New Roman" w:hAnsi="Times New Roman"/>
          <w:sz w:val="24"/>
          <w:szCs w:val="24"/>
        </w:rPr>
        <w:t xml:space="preserve"> области, требования настоящего Положения и иные муниципальные </w:t>
      </w:r>
      <w:r w:rsidR="006B3774" w:rsidRPr="0036789D">
        <w:rPr>
          <w:rFonts w:ascii="Times New Roman" w:hAnsi="Times New Roman"/>
          <w:sz w:val="24"/>
          <w:szCs w:val="24"/>
        </w:rPr>
        <w:t>нормативно-</w:t>
      </w:r>
      <w:r w:rsidRPr="0036789D">
        <w:rPr>
          <w:rFonts w:ascii="Times New Roman" w:hAnsi="Times New Roman"/>
          <w:sz w:val="24"/>
          <w:szCs w:val="24"/>
        </w:rPr>
        <w:t>правовые акты;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в случае</w:t>
      </w:r>
      <w:proofErr w:type="gramStart"/>
      <w:r w:rsidRPr="0036789D">
        <w:rPr>
          <w:rFonts w:ascii="Times New Roman" w:hAnsi="Times New Roman"/>
          <w:sz w:val="24"/>
          <w:szCs w:val="24"/>
        </w:rPr>
        <w:t>,</w:t>
      </w:r>
      <w:proofErr w:type="gramEnd"/>
      <w:r w:rsidRPr="0036789D">
        <w:rPr>
          <w:rFonts w:ascii="Times New Roman" w:hAnsi="Times New Roman"/>
          <w:sz w:val="24"/>
          <w:szCs w:val="24"/>
        </w:rPr>
        <w:t xml:space="preserve"> если продажа товаров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торговые места для реализации услуг общественного питания в обязательном порядке должны быть оборудованы посадочными местами для посетителей и емкостями для сбора одноразовой посуды;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-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иметь в наличии и предоставлять по требованию уполномоченных представителей следующие документы: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а)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юридических лиц (требование распространяется на юридических лиц);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б)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индивидуальных предпринимателей (требование распространяется на индивидуальных предпринимателей);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в) паспорт гражданина Российской Федерации (требование распространяется на работников хозяйствующего субъекта); </w:t>
      </w:r>
    </w:p>
    <w:p w:rsidR="006B3774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г) оригинал (копию, заверенную работодателем) трудового договора с продавцом, осуществляющим работу на торговом месте (требование распространяется на юридических лиц и индивидуальных предпринимателей, осуществляющих деятельность по продаже товаров на Ярмарке с привлечением наемных работников). </w:t>
      </w:r>
    </w:p>
    <w:p w:rsidR="006B3774" w:rsidRPr="0036789D" w:rsidRDefault="006B3774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6B3774" w:rsidRPr="0036789D" w:rsidRDefault="007B273F" w:rsidP="006B377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4</w:t>
      </w:r>
      <w:r w:rsidR="006615FF" w:rsidRPr="0036789D">
        <w:rPr>
          <w:rFonts w:ascii="Times New Roman" w:hAnsi="Times New Roman"/>
          <w:b/>
          <w:sz w:val="24"/>
          <w:szCs w:val="24"/>
        </w:rPr>
        <w:t>. Права хозяйствующих субъектов</w:t>
      </w:r>
    </w:p>
    <w:p w:rsidR="006B3774" w:rsidRPr="0036789D" w:rsidRDefault="006B3774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4</w:t>
      </w:r>
      <w:r w:rsidR="006615FF" w:rsidRPr="0036789D">
        <w:rPr>
          <w:rFonts w:ascii="Times New Roman" w:hAnsi="Times New Roman"/>
          <w:sz w:val="24"/>
          <w:szCs w:val="24"/>
        </w:rPr>
        <w:t xml:space="preserve">.1. При осуществлении деятельности по продаже товаров, оказанию услуг общественного питания и действия аттракционов хозяйствующий субъект имеет право: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осуществлять деятельн</w:t>
      </w:r>
      <w:r w:rsidR="007B273F" w:rsidRPr="0036789D">
        <w:rPr>
          <w:rFonts w:ascii="Times New Roman" w:hAnsi="Times New Roman"/>
          <w:sz w:val="24"/>
          <w:szCs w:val="24"/>
        </w:rPr>
        <w:t xml:space="preserve">ость на предоставленном месте;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обращаться к Организатору </w:t>
      </w:r>
      <w:r w:rsidR="00434FBD" w:rsidRPr="0036789D">
        <w:rPr>
          <w:rFonts w:ascii="Times New Roman" w:hAnsi="Times New Roman"/>
          <w:sz w:val="24"/>
          <w:szCs w:val="24"/>
        </w:rPr>
        <w:t xml:space="preserve">проведения праздничной ярмарки </w:t>
      </w:r>
      <w:r w:rsidRPr="0036789D">
        <w:rPr>
          <w:rFonts w:ascii="Times New Roman" w:hAnsi="Times New Roman"/>
          <w:sz w:val="24"/>
          <w:szCs w:val="24"/>
        </w:rPr>
        <w:t xml:space="preserve">для решения вопросов по организации работы. 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4</w:t>
      </w:r>
      <w:r w:rsidR="006615FF" w:rsidRPr="0036789D">
        <w:rPr>
          <w:rFonts w:ascii="Times New Roman" w:hAnsi="Times New Roman"/>
          <w:sz w:val="24"/>
          <w:szCs w:val="24"/>
        </w:rPr>
        <w:t>.2. Хозяйствующие субъекты вправе осуществлять праздничную торговлю на основании разрешения на право торговли.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5</w:t>
      </w:r>
      <w:r w:rsidR="006615FF" w:rsidRPr="0036789D">
        <w:rPr>
          <w:rFonts w:ascii="Times New Roman" w:hAnsi="Times New Roman"/>
          <w:b/>
          <w:sz w:val="24"/>
          <w:szCs w:val="24"/>
        </w:rPr>
        <w:t>. Условия участия в праздничной торговле</w:t>
      </w: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5</w:t>
      </w:r>
      <w:r w:rsidR="006615FF" w:rsidRPr="0036789D">
        <w:rPr>
          <w:rFonts w:ascii="Times New Roman" w:hAnsi="Times New Roman"/>
          <w:sz w:val="24"/>
          <w:szCs w:val="24"/>
        </w:rPr>
        <w:t xml:space="preserve">.1. Организатор </w:t>
      </w:r>
      <w:r w:rsidR="00FB31E1" w:rsidRPr="0036789D">
        <w:rPr>
          <w:rFonts w:ascii="Times New Roman" w:hAnsi="Times New Roman"/>
          <w:sz w:val="24"/>
          <w:szCs w:val="24"/>
        </w:rPr>
        <w:t xml:space="preserve">проведения праздничной ярмарки </w:t>
      </w:r>
      <w:r w:rsidR="006615FF" w:rsidRPr="0036789D">
        <w:rPr>
          <w:rFonts w:ascii="Times New Roman" w:hAnsi="Times New Roman"/>
          <w:sz w:val="24"/>
          <w:szCs w:val="24"/>
        </w:rPr>
        <w:t xml:space="preserve">имеет право: </w:t>
      </w:r>
    </w:p>
    <w:p w:rsidR="00FB31E1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определять конкретное место (места) на землях общего пользования для осуществления праздничной торговли;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контролировать соблюдение требований к организации праздничной торговли для хозяйствующих субъектов, участвующих в проведении праздничных мероприятий;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отказать хозяйствующему субъекту в выдаче разрешения на право торговли, если: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а) осуществляется предпринимательская деятельность без государственной регистрации, а также ведется деятельность без постановки на учет в налоговом органе,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б) вид деятельности юридического лица, индивидуального предпринимателя не соответствует назначению предполагаемого места размещения объекта на праздничной ярмарке, 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в</w:t>
      </w:r>
      <w:r w:rsidR="006615FF" w:rsidRPr="0036789D">
        <w:rPr>
          <w:rFonts w:ascii="Times New Roman" w:hAnsi="Times New Roman"/>
          <w:sz w:val="24"/>
          <w:szCs w:val="24"/>
        </w:rPr>
        <w:t xml:space="preserve">) ранее при проведении подобных мероприятий хозяйствующий субъект допускал нарушения действующего законодательства, о чем </w:t>
      </w:r>
      <w:r w:rsidRPr="0036789D">
        <w:rPr>
          <w:rFonts w:ascii="Times New Roman" w:hAnsi="Times New Roman"/>
          <w:sz w:val="24"/>
          <w:szCs w:val="24"/>
        </w:rPr>
        <w:t>имеется официальная информация.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5</w:t>
      </w:r>
      <w:r w:rsidR="006615FF" w:rsidRPr="0036789D">
        <w:rPr>
          <w:rFonts w:ascii="Times New Roman" w:hAnsi="Times New Roman"/>
          <w:sz w:val="24"/>
          <w:szCs w:val="24"/>
        </w:rPr>
        <w:t>.2.</w:t>
      </w:r>
      <w:r w:rsidR="00B94A51" w:rsidRPr="0036789D">
        <w:rPr>
          <w:rFonts w:ascii="Times New Roman" w:hAnsi="Times New Roman"/>
          <w:sz w:val="24"/>
          <w:szCs w:val="24"/>
        </w:rPr>
        <w:t xml:space="preserve"> </w:t>
      </w:r>
      <w:r w:rsidR="006615FF" w:rsidRPr="0036789D">
        <w:rPr>
          <w:rFonts w:ascii="Times New Roman" w:hAnsi="Times New Roman"/>
          <w:sz w:val="24"/>
          <w:szCs w:val="24"/>
        </w:rPr>
        <w:t xml:space="preserve">Организатор </w:t>
      </w:r>
      <w:r w:rsidR="00FB31E1" w:rsidRPr="0036789D">
        <w:rPr>
          <w:rFonts w:ascii="Times New Roman" w:hAnsi="Times New Roman"/>
          <w:sz w:val="24"/>
          <w:szCs w:val="24"/>
        </w:rPr>
        <w:t xml:space="preserve">проведения праздничной ярмарки </w:t>
      </w:r>
      <w:r w:rsidR="006615FF" w:rsidRPr="0036789D">
        <w:rPr>
          <w:rFonts w:ascii="Times New Roman" w:hAnsi="Times New Roman"/>
          <w:sz w:val="24"/>
          <w:szCs w:val="24"/>
        </w:rPr>
        <w:t xml:space="preserve">обязан: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опубликовать объявление об организации праздничной торговли на официальном сайте </w:t>
      </w:r>
      <w:r w:rsidR="007B273F" w:rsidRPr="0036789D">
        <w:rPr>
          <w:rFonts w:ascii="Times New Roman" w:hAnsi="Times New Roman"/>
          <w:sz w:val="24"/>
          <w:szCs w:val="24"/>
        </w:rPr>
        <w:t>а</w:t>
      </w:r>
      <w:r w:rsidRPr="0036789D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предоставить хозяйствующему субъекту место для осуществления торговли согласно заявке, при соответствии последнего условиям участия в праздничной торговле;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организовать работу в соответствии с действующим законодательством Российской Федерации, Порядком организации ярмарок и продажи товаров на них, </w:t>
      </w:r>
      <w:r w:rsidRPr="0036789D">
        <w:rPr>
          <w:rFonts w:ascii="Times New Roman" w:hAnsi="Times New Roman"/>
          <w:sz w:val="24"/>
          <w:szCs w:val="24"/>
        </w:rPr>
        <w:lastRenderedPageBreak/>
        <w:t xml:space="preserve">утвержденным </w:t>
      </w:r>
      <w:r w:rsidR="007321B3" w:rsidRPr="0036789D">
        <w:rPr>
          <w:rFonts w:ascii="Times New Roman" w:hAnsi="Times New Roman"/>
          <w:color w:val="000000"/>
          <w:sz w:val="24"/>
          <w:szCs w:val="24"/>
        </w:rPr>
        <w:t>постановления Правительства Брянской области от 21 августа 2015 г.       № 404-п «Об утверждении порядка организации ярмарок на территории Брянской области и продажи товаров (выполнения работ и оказания услуг) на них»</w:t>
      </w:r>
      <w:r w:rsidRPr="0036789D">
        <w:rPr>
          <w:rFonts w:ascii="Times New Roman" w:hAnsi="Times New Roman"/>
          <w:sz w:val="24"/>
          <w:szCs w:val="24"/>
        </w:rPr>
        <w:t xml:space="preserve"> и настоящим Положением; </w:t>
      </w:r>
    </w:p>
    <w:p w:rsidR="007B273F" w:rsidRPr="0036789D" w:rsidRDefault="006615F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оперативно рассматривать обращения хозяйствующих субъектов, принимать меры по существу обр</w:t>
      </w:r>
      <w:r w:rsidR="007B273F" w:rsidRPr="0036789D">
        <w:rPr>
          <w:rFonts w:ascii="Times New Roman" w:hAnsi="Times New Roman"/>
          <w:sz w:val="24"/>
          <w:szCs w:val="24"/>
        </w:rPr>
        <w:t>ащений, относящиеся к компетенции Организатора праздничной торговли.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 xml:space="preserve">6. Ответственность </w:t>
      </w:r>
      <w:r w:rsidR="0036789D" w:rsidRPr="0036789D">
        <w:rPr>
          <w:rFonts w:ascii="Times New Roman" w:hAnsi="Times New Roman"/>
          <w:b/>
          <w:sz w:val="24"/>
          <w:szCs w:val="24"/>
        </w:rPr>
        <w:t>сторон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6.1. За нарушение санитарных правил, правил в сфере благоустройства, требований безопасности при эксплуатации объектов, а также невыполнение условий размещения объектов, указанных в Положении, юридические лица и индивидуальные предприниматели несут ответственность в соответствии с законодательством Российской Федерации и Брянской области.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</w:t>
      </w:r>
      <w:r w:rsidR="006615FF" w:rsidRPr="0036789D">
        <w:rPr>
          <w:rFonts w:ascii="Times New Roman" w:hAnsi="Times New Roman"/>
          <w:sz w:val="24"/>
          <w:szCs w:val="24"/>
        </w:rPr>
        <w:t xml:space="preserve">.2. При причинении вреда объектам внешнего благоустройства на городских территориях общего пользования юридические лица и индивидуальные предприниматели обязаны возместить причиненный ущерб в полном объеме. </w:t>
      </w:r>
    </w:p>
    <w:p w:rsidR="0036789D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</w:t>
      </w:r>
      <w:r w:rsidR="006615FF" w:rsidRPr="0036789D">
        <w:rPr>
          <w:rFonts w:ascii="Times New Roman" w:hAnsi="Times New Roman"/>
          <w:sz w:val="24"/>
          <w:szCs w:val="24"/>
        </w:rPr>
        <w:t>.3. Контроль исполнени</w:t>
      </w:r>
      <w:r w:rsidRPr="0036789D">
        <w:rPr>
          <w:rFonts w:ascii="Times New Roman" w:hAnsi="Times New Roman"/>
          <w:sz w:val="24"/>
          <w:szCs w:val="24"/>
        </w:rPr>
        <w:t>я</w:t>
      </w:r>
      <w:r w:rsidR="006615FF" w:rsidRPr="0036789D">
        <w:rPr>
          <w:rFonts w:ascii="Times New Roman" w:hAnsi="Times New Roman"/>
          <w:sz w:val="24"/>
          <w:szCs w:val="24"/>
        </w:rPr>
        <w:t xml:space="preserve"> настоящего Положения осуществляют</w:t>
      </w:r>
      <w:r w:rsidR="0036789D" w:rsidRPr="0036789D">
        <w:rPr>
          <w:rFonts w:ascii="Times New Roman" w:hAnsi="Times New Roman"/>
          <w:sz w:val="24"/>
          <w:szCs w:val="24"/>
        </w:rPr>
        <w:t>:</w:t>
      </w:r>
    </w:p>
    <w:p w:rsidR="0036789D" w:rsidRPr="0036789D" w:rsidRDefault="0036789D" w:rsidP="0036789D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6.3.1. Отдел экономики, труда и инвестиционной политики администрации района (публикация объявления об организации праздничной торговли на официальном сайте администрации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района, выдача разрешения на право торговли, размещение объектов праздничной торговли в день проведения праздничного мероприятия).</w:t>
      </w:r>
    </w:p>
    <w:p w:rsidR="0036789D" w:rsidRPr="0036789D" w:rsidRDefault="0036789D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6.3.2. Отдел по строительству архитектуре и ЖКХ администрации района (вывоз и уборка мусора после проведения праздничного мероприятия).</w:t>
      </w:r>
    </w:p>
    <w:p w:rsidR="007B273F" w:rsidRPr="0036789D" w:rsidRDefault="007B273F" w:rsidP="006B3774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6</w:t>
      </w:r>
      <w:r w:rsidR="006615FF" w:rsidRPr="0036789D">
        <w:rPr>
          <w:rFonts w:ascii="Times New Roman" w:hAnsi="Times New Roman"/>
          <w:sz w:val="24"/>
          <w:szCs w:val="24"/>
        </w:rPr>
        <w:t xml:space="preserve">.4. В случае выявления нарушений при организации праздничной торговли, хозяйствующий субъект несет административную ответственность в порядке, предусмотренном законодательством об административных правонарушениях. </w:t>
      </w:r>
    </w:p>
    <w:p w:rsidR="0036789D" w:rsidRPr="0036789D" w:rsidRDefault="0036789D" w:rsidP="006B3774">
      <w:pPr>
        <w:ind w:firstLine="708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36789D">
        <w:rPr>
          <w:rFonts w:ascii="Times New Roman" w:hAnsi="Times New Roman"/>
          <w:color w:val="000000" w:themeColor="text1"/>
          <w:sz w:val="24"/>
          <w:szCs w:val="24"/>
        </w:rPr>
        <w:t xml:space="preserve">6.5. </w:t>
      </w:r>
      <w:r w:rsidRPr="0036789D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В случае возникновения форс-мажорных обстоятельств (наводнение, пожар и т.д.) плата за участие предпринимателю не возвращается и учитывается при проведении следующего культурно-массового мероприятия.</w:t>
      </w:r>
    </w:p>
    <w:p w:rsidR="0036789D" w:rsidRPr="0036789D" w:rsidRDefault="0036789D" w:rsidP="0036789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36789D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6.6. В случае отказа предпринимателя от участия в выездной торговле внесенная им плата за участие не возвращается. </w:t>
      </w:r>
    </w:p>
    <w:p w:rsidR="007B273F" w:rsidRPr="0036789D" w:rsidRDefault="007B273F" w:rsidP="007B273F">
      <w:pPr>
        <w:ind w:firstLine="0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7B273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b/>
          <w:sz w:val="24"/>
          <w:szCs w:val="24"/>
        </w:rPr>
        <w:t>7</w:t>
      </w:r>
      <w:r w:rsidR="006615FF" w:rsidRPr="0036789D">
        <w:rPr>
          <w:rFonts w:ascii="Times New Roman" w:hAnsi="Times New Roman"/>
          <w:b/>
          <w:sz w:val="24"/>
          <w:szCs w:val="24"/>
        </w:rPr>
        <w:t>. Распределение средств, полученных от организации праздничной торговли</w:t>
      </w:r>
    </w:p>
    <w:p w:rsidR="007B273F" w:rsidRPr="0036789D" w:rsidRDefault="007B273F" w:rsidP="007B273F">
      <w:pPr>
        <w:ind w:firstLine="0"/>
        <w:rPr>
          <w:rFonts w:ascii="Times New Roman" w:hAnsi="Times New Roman"/>
          <w:sz w:val="24"/>
          <w:szCs w:val="24"/>
        </w:rPr>
      </w:pPr>
    </w:p>
    <w:p w:rsidR="007B273F" w:rsidRPr="0036789D" w:rsidRDefault="007B273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7</w:t>
      </w:r>
      <w:r w:rsidR="006615FF" w:rsidRPr="0036789D">
        <w:rPr>
          <w:rFonts w:ascii="Times New Roman" w:hAnsi="Times New Roman"/>
          <w:sz w:val="24"/>
          <w:szCs w:val="24"/>
        </w:rPr>
        <w:t xml:space="preserve">.1. Реквизиты для оплаты: </w:t>
      </w:r>
    </w:p>
    <w:p w:rsidR="002C0723" w:rsidRPr="0036789D" w:rsidRDefault="006615FF" w:rsidP="00B94A51">
      <w:pPr>
        <w:ind w:firstLine="0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Получатель: </w:t>
      </w:r>
      <w:r w:rsidR="002C0723" w:rsidRPr="0036789D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2C0723" w:rsidRPr="0036789D">
        <w:rPr>
          <w:rFonts w:ascii="Times New Roman" w:hAnsi="Times New Roman"/>
          <w:b/>
          <w:sz w:val="24"/>
          <w:szCs w:val="24"/>
        </w:rPr>
        <w:t>Навлинского</w:t>
      </w:r>
      <w:proofErr w:type="spellEnd"/>
      <w:r w:rsidR="002C0723" w:rsidRPr="0036789D">
        <w:rPr>
          <w:rFonts w:ascii="Times New Roman" w:hAnsi="Times New Roman"/>
          <w:b/>
          <w:sz w:val="24"/>
          <w:szCs w:val="24"/>
        </w:rPr>
        <w:t xml:space="preserve"> района Брянской области</w:t>
      </w:r>
    </w:p>
    <w:p w:rsidR="002C0723" w:rsidRPr="0036789D" w:rsidRDefault="002C0723" w:rsidP="00B94A51">
      <w:pPr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242130 Брянская область, п. Навля, ул. Красных Партизан, д.21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ИНН 3221002202 КПП324501001</w:t>
      </w:r>
      <w:r w:rsidRPr="00367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УФК по Брянской области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(Администрация </w:t>
      </w:r>
      <w:proofErr w:type="spell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Навлинского</w:t>
      </w:r>
      <w:proofErr w:type="spellEnd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Брянской области</w:t>
      </w:r>
      <w:proofErr w:type="gramEnd"/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/с 04273203070)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/с 40101810300000010008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Отделение Брянск  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БИК 041501001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ОКТМО 15638151</w:t>
      </w:r>
    </w:p>
    <w:p w:rsidR="00B94A51" w:rsidRPr="0036789D" w:rsidRDefault="00B94A51" w:rsidP="00B94A51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КБК 85511705050130000180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За предоставление места на ярмарке (указать название ярмарки и (или) дату проведения)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7</w:t>
      </w:r>
      <w:r w:rsidR="006615FF" w:rsidRPr="0036789D">
        <w:rPr>
          <w:rFonts w:ascii="Times New Roman" w:hAnsi="Times New Roman"/>
          <w:sz w:val="24"/>
          <w:szCs w:val="24"/>
        </w:rPr>
        <w:t xml:space="preserve">.2. Средства, полученные в результате размещения объектов праздничной торговли, являются доходами местного бюджета. </w:t>
      </w:r>
    </w:p>
    <w:p w:rsidR="002C0723" w:rsidRPr="0036789D" w:rsidRDefault="002C0723" w:rsidP="007B273F">
      <w:pPr>
        <w:ind w:firstLine="708"/>
      </w:pPr>
    </w:p>
    <w:p w:rsidR="002C0723" w:rsidRPr="0036789D" w:rsidRDefault="006615FF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2C0723" w:rsidRPr="0036789D" w:rsidRDefault="006615FF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к Положению об организации торговли, при проведении праздничных и иных культурно-массовых мероприятий на территории</w:t>
      </w:r>
      <w:r w:rsidR="002C0723" w:rsidRPr="003678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723"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АДМИНИСТРАЦИЯ </w:t>
      </w:r>
      <w:r w:rsidR="00506F87" w:rsidRPr="0036789D">
        <w:rPr>
          <w:rFonts w:ascii="Times New Roman" w:hAnsi="Times New Roman"/>
          <w:sz w:val="24"/>
          <w:szCs w:val="24"/>
        </w:rPr>
        <w:t>НАВЛИНСКОГО</w:t>
      </w:r>
      <w:r w:rsidRPr="0036789D">
        <w:rPr>
          <w:rFonts w:ascii="Times New Roman" w:hAnsi="Times New Roman"/>
          <w:sz w:val="24"/>
          <w:szCs w:val="24"/>
        </w:rPr>
        <w:t xml:space="preserve"> РАЙОНА</w:t>
      </w:r>
    </w:p>
    <w:p w:rsidR="002C0723" w:rsidRPr="0036789D" w:rsidRDefault="002C0723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РАЗРЕШЕНИЕ №</w:t>
      </w:r>
      <w:r w:rsidR="006615FF" w:rsidRPr="0036789D">
        <w:rPr>
          <w:rFonts w:ascii="Times New Roman" w:hAnsi="Times New Roman"/>
          <w:sz w:val="24"/>
          <w:szCs w:val="24"/>
        </w:rPr>
        <w:t xml:space="preserve"> ____ НА ПРАВО ТОРГОВЛИ</w:t>
      </w:r>
    </w:p>
    <w:p w:rsidR="002C0723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В ПРАЗДНИЧНЫЙ ДЕНЬ __________________________________</w:t>
      </w:r>
    </w:p>
    <w:p w:rsidR="002C0723" w:rsidRPr="0036789D" w:rsidRDefault="006615FF" w:rsidP="002C0723">
      <w:pPr>
        <w:ind w:left="4248"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(дата)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Выдано владельцу: ___________________________________</w:t>
      </w:r>
      <w:r w:rsidR="002C0723" w:rsidRPr="0036789D">
        <w:rPr>
          <w:rFonts w:ascii="Times New Roman" w:hAnsi="Times New Roman"/>
          <w:sz w:val="24"/>
          <w:szCs w:val="24"/>
        </w:rPr>
        <w:t>_____________________</w:t>
      </w:r>
    </w:p>
    <w:p w:rsidR="002C0723" w:rsidRPr="0036789D" w:rsidRDefault="006615FF" w:rsidP="002C0723">
      <w:pPr>
        <w:ind w:left="2124"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(наименование организации или индивидуального предпринимателя)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Юридический адрес: ________________________________________________</w:t>
      </w:r>
      <w:r w:rsidR="002C0723" w:rsidRPr="0036789D">
        <w:rPr>
          <w:rFonts w:ascii="Times New Roman" w:hAnsi="Times New Roman"/>
          <w:sz w:val="24"/>
          <w:szCs w:val="24"/>
        </w:rPr>
        <w:t>_______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Для осуществления торговой деятельности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Специализация: ____________________________________________________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Режим работы: _____________________________________________________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Условия торговли: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- наличие фирменной вывески;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- наличие спецодежды;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наличие </w:t>
      </w:r>
      <w:proofErr w:type="spellStart"/>
      <w:proofErr w:type="gramStart"/>
      <w:r w:rsidRPr="0036789D">
        <w:rPr>
          <w:rFonts w:ascii="Times New Roman" w:hAnsi="Times New Roman"/>
          <w:sz w:val="24"/>
          <w:szCs w:val="24"/>
        </w:rPr>
        <w:t>прайс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листа</w:t>
      </w:r>
      <w:proofErr w:type="gramEnd"/>
      <w:r w:rsidRPr="0036789D">
        <w:rPr>
          <w:rFonts w:ascii="Times New Roman" w:hAnsi="Times New Roman"/>
          <w:sz w:val="24"/>
          <w:szCs w:val="24"/>
        </w:rPr>
        <w:t xml:space="preserve">/ценников;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- наличие урн и уборка места торговли по окончании торговли.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Разрешение выдано при условии соблюдения Владельцем: правил торговли, санитарных норм и правил, правил пожарной безопасности, ассортиментного перечня. Владелец несет ответственность за качество реализуемой продукции в соответствии с действующим законодательством. </w:t>
      </w:r>
    </w:p>
    <w:p w:rsidR="002C0723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Срок действия__________________________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2C0723">
      <w:pPr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2C0723" w:rsidRPr="0036789D" w:rsidRDefault="002C0723" w:rsidP="002C0723">
      <w:pPr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района</w:t>
      </w:r>
      <w:r w:rsidR="006615FF" w:rsidRPr="0036789D">
        <w:rPr>
          <w:rFonts w:ascii="Times New Roman" w:hAnsi="Times New Roman"/>
          <w:sz w:val="24"/>
          <w:szCs w:val="24"/>
        </w:rPr>
        <w:t xml:space="preserve">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6615FF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2C0723" w:rsidRPr="0036789D" w:rsidRDefault="002C0723" w:rsidP="002C0723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к Положению об организации торговли, при проведении праздничных и иных культурно-массовых мероприятий на территории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2C0723" w:rsidRPr="0036789D" w:rsidRDefault="002C0723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АДМИНИСТРАЦИЯ НАВЛИНСКОГО РАЙОНА</w:t>
      </w:r>
    </w:p>
    <w:p w:rsidR="00806EF7" w:rsidRPr="0036789D" w:rsidRDefault="00806EF7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06EF7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ЗАЯВКА </w:t>
      </w:r>
    </w:p>
    <w:p w:rsidR="00806EF7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НА ПРАВО РАЗМЕЩЕНИЯ ОБЪЕКТА ПРАЗДНИЧНОЙ ТОРГОВЛИ НА ТЕРРИТОРИИ</w:t>
      </w:r>
    </w:p>
    <w:p w:rsidR="002C0723" w:rsidRPr="0036789D" w:rsidRDefault="006615FF" w:rsidP="002C07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</w:t>
      </w:r>
      <w:r w:rsidR="00806EF7" w:rsidRPr="0036789D">
        <w:rPr>
          <w:rFonts w:ascii="Times New Roman" w:hAnsi="Times New Roman"/>
          <w:sz w:val="24"/>
          <w:szCs w:val="24"/>
        </w:rPr>
        <w:t xml:space="preserve">НАВЛИНСКОГО </w:t>
      </w:r>
      <w:r w:rsidRPr="0036789D">
        <w:rPr>
          <w:rFonts w:ascii="Times New Roman" w:hAnsi="Times New Roman"/>
          <w:sz w:val="24"/>
          <w:szCs w:val="24"/>
        </w:rPr>
        <w:t xml:space="preserve">ГОРОДСКОГО ПОСЕЛЕНИЯ </w:t>
      </w:r>
    </w:p>
    <w:p w:rsidR="002C0723" w:rsidRPr="0036789D" w:rsidRDefault="002C0723" w:rsidP="007B273F">
      <w:pPr>
        <w:ind w:firstLine="708"/>
        <w:rPr>
          <w:rFonts w:ascii="Times New Roman" w:hAnsi="Times New Roman"/>
          <w:sz w:val="24"/>
          <w:szCs w:val="24"/>
        </w:rPr>
      </w:pP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Хозяйствующий субъект _____________________________________________ __________________________________________________________________</w:t>
      </w:r>
      <w:r w:rsidR="0015302D" w:rsidRPr="0036789D">
        <w:rPr>
          <w:rFonts w:ascii="Times New Roman" w:hAnsi="Times New Roman"/>
          <w:sz w:val="24"/>
          <w:szCs w:val="24"/>
        </w:rPr>
        <w:t>__________</w:t>
      </w:r>
      <w:r w:rsidR="00806EF7" w:rsidRPr="0036789D">
        <w:rPr>
          <w:rFonts w:ascii="Times New Roman" w:hAnsi="Times New Roman"/>
          <w:sz w:val="24"/>
          <w:szCs w:val="24"/>
        </w:rPr>
        <w:t>_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806EF7" w:rsidRPr="0036789D" w:rsidRDefault="006615FF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(полное наименование)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ИНН 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Почтовый адрес: ___________________________________________________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Юридический адрес: ________________________________________________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Телефон ____________________________ Факс 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Электронная почта _________________________________________________ </w:t>
      </w:r>
    </w:p>
    <w:p w:rsidR="00806EF7" w:rsidRPr="0036789D" w:rsidRDefault="006615FF" w:rsidP="007B273F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Просим предоставить мест</w:t>
      </w:r>
      <w:proofErr w:type="gramStart"/>
      <w:r w:rsidRPr="0036789D">
        <w:rPr>
          <w:rFonts w:ascii="Times New Roman" w:hAnsi="Times New Roman"/>
          <w:sz w:val="24"/>
          <w:szCs w:val="24"/>
        </w:rPr>
        <w:t>о(</w:t>
      </w:r>
      <w:proofErr w:type="gramEnd"/>
      <w:r w:rsidRPr="0036789D">
        <w:rPr>
          <w:rFonts w:ascii="Times New Roman" w:hAnsi="Times New Roman"/>
          <w:sz w:val="24"/>
          <w:szCs w:val="24"/>
        </w:rPr>
        <w:t>а) для участия в организации праздничной торговли __________________________________________________________</w:t>
      </w:r>
      <w:r w:rsidR="0015302D" w:rsidRPr="0036789D">
        <w:rPr>
          <w:rFonts w:ascii="Times New Roman" w:hAnsi="Times New Roman"/>
          <w:sz w:val="24"/>
          <w:szCs w:val="24"/>
        </w:rPr>
        <w:t>___________________</w:t>
      </w:r>
    </w:p>
    <w:p w:rsidR="00806EF7" w:rsidRPr="0036789D" w:rsidRDefault="006615FF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(дата проведения мероприятия и название мероприятия)</w:t>
      </w:r>
    </w:p>
    <w:p w:rsidR="00806EF7" w:rsidRPr="0036789D" w:rsidRDefault="006615FF" w:rsidP="00806EF7">
      <w:pPr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на территории ______________________________________________________ </w:t>
      </w: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 праздничной торговли (в соответствии с Приложением 2 к настоящему Постановлению)</w:t>
            </w: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Занимаемая площадь, кв.м.</w:t>
            </w:r>
          </w:p>
        </w:tc>
      </w:tr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ED0B7E" w:rsidRPr="0036789D" w:rsidRDefault="00ED0B7E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36789D" w:rsidRPr="0036789D" w:rsidRDefault="0036789D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36789D" w:rsidRPr="0036789D" w:rsidRDefault="0036789D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806EF7" w:rsidRPr="0036789D" w:rsidRDefault="00806EF7" w:rsidP="00806EF7">
      <w:pPr>
        <w:ind w:left="5387"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к Положению об организации торговли, при проведении праздничных и иных культурно-массовых мероприятий на территории </w:t>
      </w:r>
      <w:proofErr w:type="spellStart"/>
      <w:r w:rsidRPr="0036789D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36789D" w:rsidRDefault="006615FF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СТОИМОСТЬ </w:t>
      </w:r>
    </w:p>
    <w:p w:rsidR="00806EF7" w:rsidRPr="0036789D" w:rsidRDefault="006615FF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РАЗМЕЩЕНИЯ ОБЪЕКТОВ ПРАЗДНИЧНОЙ ТОРГОВЛИ НА ТЕРРИТОРИИ</w:t>
      </w:r>
    </w:p>
    <w:p w:rsidR="00806EF7" w:rsidRPr="0036789D" w:rsidRDefault="00806EF7" w:rsidP="00806EF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 НАВЛИНСКОГО</w:t>
      </w:r>
      <w:r w:rsidR="006615FF" w:rsidRPr="0036789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806EF7" w:rsidRPr="0036789D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806EF7" w:rsidRPr="0036789D" w:rsidRDefault="00806EF7" w:rsidP="0036789D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 праздничной торговли</w:t>
            </w:r>
          </w:p>
        </w:tc>
        <w:tc>
          <w:tcPr>
            <w:tcW w:w="3191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Стоимость размещения (руб.)</w:t>
            </w:r>
          </w:p>
        </w:tc>
      </w:tr>
      <w:tr w:rsidR="00806EF7" w:rsidRPr="0036789D" w:rsidTr="0036789D">
        <w:tc>
          <w:tcPr>
            <w:tcW w:w="959" w:type="dxa"/>
          </w:tcPr>
          <w:p w:rsidR="00806EF7" w:rsidRPr="0036789D" w:rsidRDefault="00806EF7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806EF7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191" w:type="dxa"/>
          </w:tcPr>
          <w:p w:rsidR="00806EF7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100 руб./ 1 кв. м</w:t>
            </w:r>
          </w:p>
        </w:tc>
      </w:tr>
      <w:tr w:rsidR="00ED0B7E" w:rsidRPr="0036789D" w:rsidTr="0036789D">
        <w:tc>
          <w:tcPr>
            <w:tcW w:w="959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Реализация хлебобулочных изделий, безалкогольных напитков, сахарной ваты, </w:t>
            </w:r>
            <w:proofErr w:type="spell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поп-корна</w:t>
            </w:r>
            <w:proofErr w:type="spellEnd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gramStart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мороженного</w:t>
            </w:r>
            <w:proofErr w:type="gramEnd"/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, сувениров, игрушек, карнавальной продукции</w:t>
            </w:r>
          </w:p>
        </w:tc>
        <w:tc>
          <w:tcPr>
            <w:tcW w:w="319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100 руб./ 1 кв. м</w:t>
            </w:r>
          </w:p>
        </w:tc>
      </w:tr>
      <w:tr w:rsidR="00ED0B7E" w:rsidRPr="0036789D" w:rsidTr="0036789D">
        <w:tc>
          <w:tcPr>
            <w:tcW w:w="959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 xml:space="preserve">Изделия народных промыслов </w:t>
            </w:r>
          </w:p>
        </w:tc>
        <w:tc>
          <w:tcPr>
            <w:tcW w:w="319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100 руб./ 1 кв. м</w:t>
            </w:r>
          </w:p>
        </w:tc>
      </w:tr>
      <w:tr w:rsidR="00ED0B7E" w:rsidRPr="0036789D" w:rsidTr="0036789D">
        <w:tc>
          <w:tcPr>
            <w:tcW w:w="959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Аттракционы</w:t>
            </w:r>
          </w:p>
        </w:tc>
        <w:tc>
          <w:tcPr>
            <w:tcW w:w="319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100 руб./ 1 кв. м</w:t>
            </w:r>
          </w:p>
        </w:tc>
      </w:tr>
      <w:tr w:rsidR="00ED0B7E" w:rsidRPr="0036789D" w:rsidTr="0036789D">
        <w:tc>
          <w:tcPr>
            <w:tcW w:w="959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Катание на лошадях</w:t>
            </w:r>
          </w:p>
        </w:tc>
        <w:tc>
          <w:tcPr>
            <w:tcW w:w="3191" w:type="dxa"/>
          </w:tcPr>
          <w:p w:rsidR="00ED0B7E" w:rsidRPr="0036789D" w:rsidRDefault="00ED0B7E" w:rsidP="0036789D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789D">
              <w:rPr>
                <w:rFonts w:ascii="Times New Roman" w:eastAsiaTheme="minorHAnsi" w:hAnsi="Times New Roman"/>
                <w:sz w:val="24"/>
                <w:szCs w:val="24"/>
              </w:rPr>
              <w:t>100 руб./1 животное</w:t>
            </w:r>
          </w:p>
        </w:tc>
      </w:tr>
    </w:tbl>
    <w:p w:rsidR="00806EF7" w:rsidRPr="00ED0B7E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ED0B7E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ED0B7E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ED0B7E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ED0B7E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806EF7" w:rsidRPr="00ED0B7E" w:rsidRDefault="00806EF7" w:rsidP="00806EF7">
      <w:pPr>
        <w:ind w:firstLine="0"/>
        <w:rPr>
          <w:rFonts w:ascii="Times New Roman" w:hAnsi="Times New Roman"/>
          <w:sz w:val="24"/>
          <w:szCs w:val="24"/>
        </w:rPr>
      </w:pPr>
    </w:p>
    <w:p w:rsidR="006615FF" w:rsidRPr="00ED0B7E" w:rsidRDefault="006615FF">
      <w:pPr>
        <w:rPr>
          <w:rFonts w:ascii="Times New Roman" w:hAnsi="Times New Roman"/>
          <w:sz w:val="24"/>
          <w:szCs w:val="24"/>
        </w:rPr>
      </w:pPr>
    </w:p>
    <w:sectPr w:rsidR="006615FF" w:rsidRPr="00ED0B7E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89F"/>
    <w:multiLevelType w:val="multilevel"/>
    <w:tmpl w:val="D6FAB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37B502F"/>
    <w:multiLevelType w:val="multilevel"/>
    <w:tmpl w:val="59CC65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A55AF7"/>
    <w:multiLevelType w:val="hybridMultilevel"/>
    <w:tmpl w:val="6C185F56"/>
    <w:lvl w:ilvl="0" w:tplc="FFDC5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5FF"/>
    <w:rsid w:val="0015302D"/>
    <w:rsid w:val="001572CD"/>
    <w:rsid w:val="001F5E11"/>
    <w:rsid w:val="00253DFB"/>
    <w:rsid w:val="00282D17"/>
    <w:rsid w:val="002C0723"/>
    <w:rsid w:val="002D31C5"/>
    <w:rsid w:val="0036789D"/>
    <w:rsid w:val="003C0F50"/>
    <w:rsid w:val="00434FBD"/>
    <w:rsid w:val="004543D0"/>
    <w:rsid w:val="00506F87"/>
    <w:rsid w:val="00577EAA"/>
    <w:rsid w:val="005F2C15"/>
    <w:rsid w:val="006223F8"/>
    <w:rsid w:val="006615FF"/>
    <w:rsid w:val="006B3774"/>
    <w:rsid w:val="007321B3"/>
    <w:rsid w:val="00777810"/>
    <w:rsid w:val="007B273F"/>
    <w:rsid w:val="007B7446"/>
    <w:rsid w:val="00806EF7"/>
    <w:rsid w:val="00867FC3"/>
    <w:rsid w:val="00B12718"/>
    <w:rsid w:val="00B94A51"/>
    <w:rsid w:val="00C1634C"/>
    <w:rsid w:val="00CC7B5B"/>
    <w:rsid w:val="00D40535"/>
    <w:rsid w:val="00D425B4"/>
    <w:rsid w:val="00ED0B7E"/>
    <w:rsid w:val="00FB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7"/>
    <w:pPr>
      <w:ind w:firstLine="7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7"/>
    <w:pPr>
      <w:ind w:left="720"/>
      <w:contextualSpacing/>
    </w:pPr>
  </w:style>
  <w:style w:type="table" w:styleId="a4">
    <w:name w:val="Table Grid"/>
    <w:basedOn w:val="a1"/>
    <w:uiPriority w:val="59"/>
    <w:rsid w:val="00806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1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321B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B94A51"/>
    <w:rPr>
      <w:b/>
      <w:bCs/>
    </w:rPr>
  </w:style>
  <w:style w:type="character" w:customStyle="1" w:styleId="wmi-callto">
    <w:name w:val="wmi-callto"/>
    <w:basedOn w:val="a0"/>
    <w:rsid w:val="00B94A51"/>
  </w:style>
  <w:style w:type="character" w:customStyle="1" w:styleId="a8">
    <w:name w:val="Основной текст_"/>
    <w:basedOn w:val="a0"/>
    <w:link w:val="10"/>
    <w:locked/>
    <w:rsid w:val="0036789D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36789D"/>
    <w:pPr>
      <w:widowControl w:val="0"/>
      <w:shd w:val="clear" w:color="auto" w:fill="FFFFFF"/>
      <w:spacing w:line="312" w:lineRule="exact"/>
      <w:ind w:firstLine="0"/>
      <w:jc w:val="left"/>
    </w:pPr>
    <w:rPr>
      <w:sz w:val="26"/>
      <w:szCs w:val="26"/>
    </w:rPr>
  </w:style>
  <w:style w:type="character" w:customStyle="1" w:styleId="1">
    <w:name w:val="Основной текст1"/>
    <w:basedOn w:val="a8"/>
    <w:rsid w:val="0036789D"/>
    <w:rPr>
      <w:color w:val="000000"/>
      <w:spacing w:val="0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58E6-786A-4E1B-B8B7-B31B463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cp:lastPrinted>2019-03-22T09:43:00Z</cp:lastPrinted>
  <dcterms:created xsi:type="dcterms:W3CDTF">2019-03-25T08:04:00Z</dcterms:created>
  <dcterms:modified xsi:type="dcterms:W3CDTF">2019-03-25T08:04:00Z</dcterms:modified>
</cp:coreProperties>
</file>