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8E33" w14:textId="5FECB5A6" w:rsidR="004B7A77" w:rsidRDefault="004B7A77" w:rsidP="004422A4">
      <w:pPr>
        <w:spacing w:line="276" w:lineRule="auto"/>
        <w:jc w:val="center"/>
        <w:rPr>
          <w:sz w:val="26"/>
          <w:szCs w:val="26"/>
        </w:rPr>
      </w:pPr>
      <w:r>
        <w:rPr>
          <w:sz w:val="26"/>
          <w:szCs w:val="26"/>
        </w:rPr>
        <w:t>РОССИЙСКАЯ ФЕДЕРАЦИЯ</w:t>
      </w:r>
    </w:p>
    <w:p w14:paraId="4B49B7F7" w14:textId="77777777" w:rsidR="002975B7" w:rsidRDefault="002975B7" w:rsidP="004422A4">
      <w:pPr>
        <w:spacing w:line="276" w:lineRule="auto"/>
        <w:jc w:val="center"/>
        <w:rPr>
          <w:sz w:val="26"/>
          <w:szCs w:val="26"/>
        </w:rPr>
      </w:pPr>
      <w:r w:rsidRPr="004B6984">
        <w:rPr>
          <w:sz w:val="26"/>
          <w:szCs w:val="26"/>
        </w:rPr>
        <w:t>БРЯНСКАЯ ОБЛАСТЬ</w:t>
      </w:r>
    </w:p>
    <w:p w14:paraId="170180FE" w14:textId="2FBE4207" w:rsidR="004B7A77" w:rsidRPr="004B6984" w:rsidRDefault="004B7A77" w:rsidP="004422A4">
      <w:pPr>
        <w:spacing w:line="276" w:lineRule="auto"/>
        <w:jc w:val="center"/>
        <w:rPr>
          <w:sz w:val="26"/>
          <w:szCs w:val="26"/>
        </w:rPr>
      </w:pPr>
      <w:r>
        <w:rPr>
          <w:sz w:val="26"/>
          <w:szCs w:val="26"/>
        </w:rPr>
        <w:t>НАВЛИНСКИЙ РАЙОН</w:t>
      </w:r>
    </w:p>
    <w:p w14:paraId="30F7D166" w14:textId="77777777" w:rsidR="004B7A77" w:rsidRDefault="00397F6C" w:rsidP="00397F6C">
      <w:pPr>
        <w:spacing w:line="276" w:lineRule="auto"/>
        <w:jc w:val="center"/>
        <w:rPr>
          <w:bCs/>
          <w:sz w:val="26"/>
          <w:szCs w:val="26"/>
        </w:rPr>
      </w:pPr>
      <w:bookmarkStart w:id="0" w:name="bookmark1"/>
      <w:r w:rsidRPr="00397F6C">
        <w:rPr>
          <w:bCs/>
          <w:sz w:val="26"/>
          <w:szCs w:val="26"/>
        </w:rPr>
        <w:t xml:space="preserve">НАВЛИНСКИЙ РАЙОННЫЙ СОВЕТ </w:t>
      </w:r>
    </w:p>
    <w:p w14:paraId="707BA5C3" w14:textId="2E28FB24" w:rsidR="00397F6C" w:rsidRPr="00397F6C" w:rsidRDefault="00397F6C" w:rsidP="00397F6C">
      <w:pPr>
        <w:spacing w:line="276" w:lineRule="auto"/>
        <w:jc w:val="center"/>
        <w:rPr>
          <w:bCs/>
          <w:sz w:val="26"/>
          <w:szCs w:val="26"/>
        </w:rPr>
      </w:pPr>
      <w:r w:rsidRPr="00397F6C">
        <w:rPr>
          <w:bCs/>
          <w:sz w:val="26"/>
          <w:szCs w:val="26"/>
        </w:rPr>
        <w:t>НАРОДНЫХ ДЕПУТАТОВ</w:t>
      </w:r>
      <w:bookmarkEnd w:id="0"/>
    </w:p>
    <w:p w14:paraId="22875BAF" w14:textId="77777777" w:rsidR="002975B7" w:rsidRPr="004B6984" w:rsidRDefault="002975B7" w:rsidP="004422A4">
      <w:pPr>
        <w:spacing w:line="276" w:lineRule="auto"/>
        <w:jc w:val="center"/>
        <w:rPr>
          <w:sz w:val="26"/>
          <w:szCs w:val="26"/>
        </w:rPr>
      </w:pPr>
    </w:p>
    <w:p w14:paraId="3DD4FD8D" w14:textId="77777777" w:rsidR="002975B7" w:rsidRPr="00CF088F" w:rsidRDefault="002975B7" w:rsidP="00CF088F">
      <w:pPr>
        <w:pStyle w:val="3"/>
        <w:rPr>
          <w:b w:val="0"/>
        </w:rPr>
      </w:pPr>
      <w:r w:rsidRPr="00CF088F">
        <w:rPr>
          <w:b w:val="0"/>
        </w:rPr>
        <w:t>РЕШЕНИЕ</w:t>
      </w:r>
    </w:p>
    <w:p w14:paraId="2F0FCDCF" w14:textId="77777777" w:rsidR="002975B7" w:rsidRPr="004B6984" w:rsidRDefault="002975B7" w:rsidP="004422A4">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975B7" w:rsidRPr="004B6984" w14:paraId="115023B2" w14:textId="77777777" w:rsidTr="00CF519A">
        <w:tc>
          <w:tcPr>
            <w:tcW w:w="6204" w:type="dxa"/>
          </w:tcPr>
          <w:p w14:paraId="0C5751E6" w14:textId="7C41B973" w:rsidR="002975B7" w:rsidRPr="004B6984" w:rsidRDefault="002975B7" w:rsidP="00A706C7">
            <w:pPr>
              <w:spacing w:line="276" w:lineRule="auto"/>
            </w:pPr>
            <w:r w:rsidRPr="004B6984">
              <w:t xml:space="preserve">от </w:t>
            </w:r>
            <w:r w:rsidR="0053276C">
              <w:t>23.10.2023</w:t>
            </w:r>
            <w:r w:rsidRPr="004B6984">
              <w:t xml:space="preserve"> г. № </w:t>
            </w:r>
            <w:r w:rsidR="0053276C">
              <w:t>6-295</w:t>
            </w:r>
          </w:p>
        </w:tc>
        <w:tc>
          <w:tcPr>
            <w:tcW w:w="4110" w:type="dxa"/>
          </w:tcPr>
          <w:p w14:paraId="0CED93EA" w14:textId="77777777" w:rsidR="002975B7" w:rsidRPr="004B6984" w:rsidRDefault="002975B7" w:rsidP="004422A4">
            <w:pPr>
              <w:spacing w:line="276" w:lineRule="auto"/>
              <w:rPr>
                <w:sz w:val="28"/>
                <w:szCs w:val="28"/>
              </w:rPr>
            </w:pPr>
          </w:p>
        </w:tc>
      </w:tr>
      <w:tr w:rsidR="002975B7" w:rsidRPr="004B6984" w14:paraId="1EEA5FF0" w14:textId="77777777" w:rsidTr="00CF519A">
        <w:tc>
          <w:tcPr>
            <w:tcW w:w="6204" w:type="dxa"/>
          </w:tcPr>
          <w:p w14:paraId="4A76132B" w14:textId="77777777" w:rsidR="002975B7" w:rsidRPr="004B6984" w:rsidRDefault="002975B7" w:rsidP="004422A4">
            <w:pPr>
              <w:spacing w:line="276" w:lineRule="auto"/>
            </w:pPr>
            <w:r w:rsidRPr="004B6984">
              <w:t>п. Навля</w:t>
            </w:r>
          </w:p>
        </w:tc>
        <w:tc>
          <w:tcPr>
            <w:tcW w:w="4110" w:type="dxa"/>
          </w:tcPr>
          <w:p w14:paraId="2ECA389B" w14:textId="77777777" w:rsidR="002975B7" w:rsidRPr="004B6984" w:rsidRDefault="002975B7" w:rsidP="004422A4">
            <w:pPr>
              <w:spacing w:line="276" w:lineRule="auto"/>
              <w:rPr>
                <w:sz w:val="28"/>
                <w:szCs w:val="28"/>
              </w:rPr>
            </w:pPr>
          </w:p>
        </w:tc>
      </w:tr>
      <w:tr w:rsidR="002975B7" w:rsidRPr="004B6984" w14:paraId="66F9F74A" w14:textId="77777777" w:rsidTr="00CF519A">
        <w:tc>
          <w:tcPr>
            <w:tcW w:w="6204" w:type="dxa"/>
          </w:tcPr>
          <w:p w14:paraId="206F348F" w14:textId="77777777" w:rsidR="002975B7" w:rsidRPr="004B6984" w:rsidRDefault="002975B7" w:rsidP="004422A4">
            <w:pPr>
              <w:spacing w:line="276" w:lineRule="auto"/>
            </w:pPr>
          </w:p>
        </w:tc>
        <w:tc>
          <w:tcPr>
            <w:tcW w:w="4110" w:type="dxa"/>
          </w:tcPr>
          <w:p w14:paraId="65401888" w14:textId="77777777" w:rsidR="002975B7" w:rsidRPr="004B6984" w:rsidRDefault="002975B7" w:rsidP="004422A4">
            <w:pPr>
              <w:spacing w:line="276" w:lineRule="auto"/>
              <w:rPr>
                <w:sz w:val="28"/>
                <w:szCs w:val="28"/>
              </w:rPr>
            </w:pPr>
          </w:p>
        </w:tc>
      </w:tr>
      <w:tr w:rsidR="002975B7" w:rsidRPr="004B6984" w14:paraId="421E1EC8" w14:textId="77777777" w:rsidTr="00CF519A">
        <w:tc>
          <w:tcPr>
            <w:tcW w:w="6204" w:type="dxa"/>
          </w:tcPr>
          <w:p w14:paraId="1E90C294" w14:textId="26D4EE9C" w:rsidR="002975B7" w:rsidRPr="004B6984" w:rsidRDefault="0053276C" w:rsidP="004422A4">
            <w:pPr>
              <w:spacing w:line="276" w:lineRule="auto"/>
              <w:rPr>
                <w:sz w:val="28"/>
                <w:szCs w:val="28"/>
              </w:rPr>
            </w:pPr>
            <w:r w:rsidRPr="0053276C">
              <w:rPr>
                <w:bCs/>
                <w:sz w:val="28"/>
                <w:szCs w:val="28"/>
              </w:rPr>
              <w:t>О внесении изменений в Положение о муниципальном земельном контроле в границах Навлинского муниципального района, утвержденное решением Совета народных депутатов Навлинского муниципального Совета   от 29.10.2021г. № 6-165</w:t>
            </w:r>
          </w:p>
        </w:tc>
        <w:tc>
          <w:tcPr>
            <w:tcW w:w="4110" w:type="dxa"/>
          </w:tcPr>
          <w:p w14:paraId="32856270" w14:textId="77777777" w:rsidR="002975B7" w:rsidRPr="004B6984" w:rsidRDefault="002975B7" w:rsidP="004422A4">
            <w:pPr>
              <w:spacing w:line="276" w:lineRule="auto"/>
              <w:rPr>
                <w:sz w:val="28"/>
                <w:szCs w:val="28"/>
              </w:rPr>
            </w:pPr>
          </w:p>
        </w:tc>
      </w:tr>
    </w:tbl>
    <w:p w14:paraId="7A5925F7" w14:textId="77777777" w:rsidR="002975B7" w:rsidRDefault="002975B7" w:rsidP="004422A4">
      <w:pPr>
        <w:spacing w:line="276" w:lineRule="auto"/>
        <w:jc w:val="center"/>
        <w:rPr>
          <w:b/>
          <w:sz w:val="28"/>
          <w:szCs w:val="28"/>
        </w:rPr>
      </w:pPr>
    </w:p>
    <w:p w14:paraId="3A9C47BA" w14:textId="6A460D47" w:rsidR="002D6041" w:rsidRPr="002D6041" w:rsidRDefault="00A129BC" w:rsidP="002D6041">
      <w:pPr>
        <w:shd w:val="clear" w:color="auto" w:fill="FFFFFF"/>
        <w:spacing w:line="276" w:lineRule="auto"/>
        <w:ind w:firstLine="709"/>
        <w:jc w:val="both"/>
        <w:rPr>
          <w:color w:val="000000"/>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081342" w:rsidRPr="00081342">
        <w:rPr>
          <w:color w:val="000000"/>
          <w:sz w:val="28"/>
          <w:szCs w:val="28"/>
        </w:rPr>
        <w:t xml:space="preserve"> </w:t>
      </w:r>
      <w:r w:rsidR="00725239">
        <w:rPr>
          <w:color w:val="000000"/>
          <w:sz w:val="28"/>
          <w:szCs w:val="28"/>
        </w:rPr>
        <w:t xml:space="preserve">Уставом </w:t>
      </w:r>
      <w:r w:rsidR="002D6041" w:rsidRPr="002D6041">
        <w:rPr>
          <w:color w:val="000000"/>
          <w:sz w:val="28"/>
          <w:szCs w:val="28"/>
        </w:rPr>
        <w:t>Навлинского района Брянской области, Навлинский районный Совет народных депутатов</w:t>
      </w:r>
    </w:p>
    <w:p w14:paraId="6C084152" w14:textId="77777777" w:rsidR="00081342" w:rsidRPr="00081342" w:rsidRDefault="00081342" w:rsidP="004422A4">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29C98889" w14:textId="513A36E3" w:rsidR="004422A4" w:rsidRDefault="00081342" w:rsidP="002D6041">
      <w:pPr>
        <w:pStyle w:val="aff4"/>
        <w:numPr>
          <w:ilvl w:val="0"/>
          <w:numId w:val="3"/>
        </w:numPr>
        <w:shd w:val="clear" w:color="auto" w:fill="FFFFFF"/>
        <w:spacing w:line="276" w:lineRule="auto"/>
        <w:ind w:left="0" w:firstLine="567"/>
        <w:jc w:val="both"/>
        <w:rPr>
          <w:color w:val="000000"/>
          <w:sz w:val="28"/>
          <w:szCs w:val="28"/>
        </w:rPr>
      </w:pPr>
      <w:r w:rsidRPr="002975B7">
        <w:rPr>
          <w:color w:val="000000"/>
          <w:sz w:val="28"/>
          <w:szCs w:val="28"/>
        </w:rPr>
        <w:t xml:space="preserve">Утвердить прилагаемое Положение о муниципальном земельном контроле в границах </w:t>
      </w:r>
      <w:r w:rsidRPr="002975B7">
        <w:rPr>
          <w:bCs/>
          <w:iCs/>
          <w:sz w:val="28"/>
          <w:szCs w:val="28"/>
        </w:rPr>
        <w:t>Навлинско</w:t>
      </w:r>
      <w:r w:rsidR="00A129BC" w:rsidRPr="002975B7">
        <w:rPr>
          <w:bCs/>
          <w:iCs/>
          <w:sz w:val="28"/>
          <w:szCs w:val="28"/>
        </w:rPr>
        <w:t>го</w:t>
      </w:r>
      <w:r w:rsidRPr="002975B7">
        <w:rPr>
          <w:bCs/>
          <w:iCs/>
          <w:sz w:val="28"/>
          <w:szCs w:val="28"/>
        </w:rPr>
        <w:t xml:space="preserve"> </w:t>
      </w:r>
      <w:r w:rsidR="002D6041" w:rsidRPr="002D6041">
        <w:rPr>
          <w:bCs/>
          <w:iCs/>
          <w:sz w:val="28"/>
          <w:szCs w:val="28"/>
        </w:rPr>
        <w:t>муниципального района</w:t>
      </w:r>
      <w:r w:rsidRPr="002975B7">
        <w:rPr>
          <w:color w:val="000000"/>
          <w:sz w:val="28"/>
          <w:szCs w:val="28"/>
        </w:rPr>
        <w:t>.</w:t>
      </w:r>
    </w:p>
    <w:p w14:paraId="63F783FF" w14:textId="77777777" w:rsidR="0053276C" w:rsidRDefault="0053276C" w:rsidP="00725239">
      <w:pPr>
        <w:pStyle w:val="aff4"/>
        <w:numPr>
          <w:ilvl w:val="0"/>
          <w:numId w:val="3"/>
        </w:numPr>
        <w:spacing w:line="276" w:lineRule="auto"/>
        <w:ind w:left="0" w:firstLine="567"/>
        <w:jc w:val="both"/>
        <w:rPr>
          <w:color w:val="000000"/>
          <w:sz w:val="28"/>
          <w:szCs w:val="28"/>
        </w:rPr>
      </w:pPr>
      <w:r w:rsidRPr="0053276C">
        <w:rPr>
          <w:color w:val="000000"/>
          <w:sz w:val="28"/>
          <w:szCs w:val="28"/>
        </w:rPr>
        <w:t xml:space="preserve">Внести изменения в </w:t>
      </w:r>
      <w:r w:rsidRPr="0053276C">
        <w:rPr>
          <w:bCs/>
          <w:color w:val="000000"/>
          <w:sz w:val="28"/>
          <w:szCs w:val="28"/>
        </w:rPr>
        <w:t xml:space="preserve">Положение </w:t>
      </w:r>
      <w:proofErr w:type="gramStart"/>
      <w:r w:rsidRPr="0053276C">
        <w:rPr>
          <w:bCs/>
          <w:color w:val="000000"/>
          <w:sz w:val="28"/>
          <w:szCs w:val="28"/>
        </w:rPr>
        <w:t>о  муниципальном</w:t>
      </w:r>
      <w:proofErr w:type="gramEnd"/>
      <w:r w:rsidRPr="0053276C">
        <w:rPr>
          <w:bCs/>
          <w:color w:val="000000"/>
          <w:sz w:val="28"/>
          <w:szCs w:val="28"/>
        </w:rPr>
        <w:t xml:space="preserve"> земельном контроле в границах Навлинского муниципального района (далее-Положение), утвержденное решением Навлинского муниципального района Совета народных депутатов от 29.10.2021г. № </w:t>
      </w:r>
      <w:r w:rsidRPr="0053276C">
        <w:rPr>
          <w:color w:val="000000"/>
          <w:sz w:val="28"/>
          <w:szCs w:val="28"/>
        </w:rPr>
        <w:t>6-165</w:t>
      </w:r>
    </w:p>
    <w:p w14:paraId="5DD82054" w14:textId="28807AE6" w:rsidR="004422A4" w:rsidRPr="004422A4" w:rsidRDefault="004422A4" w:rsidP="00725239">
      <w:pPr>
        <w:pStyle w:val="aff4"/>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25A808CB" w14:textId="10F00005" w:rsidR="00081342" w:rsidRPr="00081342" w:rsidRDefault="00081342" w:rsidP="004422A4">
      <w:pPr>
        <w:autoSpaceDE w:val="0"/>
        <w:spacing w:line="276" w:lineRule="auto"/>
        <w:ind w:firstLine="567"/>
        <w:rPr>
          <w:sz w:val="28"/>
          <w:szCs w:val="28"/>
        </w:rPr>
      </w:pPr>
    </w:p>
    <w:p w14:paraId="68E2001B" w14:textId="77777777" w:rsidR="00D06E45" w:rsidRDefault="00D06E45" w:rsidP="002D6041">
      <w:pPr>
        <w:pStyle w:val="aff4"/>
        <w:spacing w:line="276" w:lineRule="auto"/>
        <w:ind w:left="0" w:right="-1"/>
        <w:rPr>
          <w:sz w:val="28"/>
          <w:szCs w:val="28"/>
        </w:rPr>
      </w:pPr>
    </w:p>
    <w:p w14:paraId="412AF635" w14:textId="77777777" w:rsidR="00D06E45" w:rsidRDefault="00D06E45" w:rsidP="002D6041">
      <w:pPr>
        <w:pStyle w:val="aff4"/>
        <w:spacing w:line="276" w:lineRule="auto"/>
        <w:ind w:left="0" w:right="-1"/>
        <w:rPr>
          <w:sz w:val="28"/>
          <w:szCs w:val="28"/>
        </w:rPr>
      </w:pPr>
    </w:p>
    <w:p w14:paraId="167C35C7" w14:textId="6C776196" w:rsidR="002D6041" w:rsidRPr="00725239" w:rsidRDefault="002D6041" w:rsidP="002D6041">
      <w:pPr>
        <w:pStyle w:val="aff4"/>
        <w:spacing w:line="276" w:lineRule="auto"/>
        <w:ind w:left="0" w:right="-1"/>
        <w:rPr>
          <w:sz w:val="28"/>
          <w:szCs w:val="28"/>
        </w:rPr>
      </w:pPr>
      <w:r w:rsidRPr="00725239">
        <w:rPr>
          <w:sz w:val="28"/>
          <w:szCs w:val="28"/>
        </w:rPr>
        <w:t xml:space="preserve">Глава Навлинского района                                    </w:t>
      </w:r>
      <w:r w:rsidR="00725239" w:rsidRPr="00725239">
        <w:rPr>
          <w:sz w:val="28"/>
          <w:szCs w:val="28"/>
        </w:rPr>
        <w:t xml:space="preserve">            </w:t>
      </w:r>
      <w:r w:rsidRPr="00725239">
        <w:rPr>
          <w:sz w:val="28"/>
          <w:szCs w:val="28"/>
        </w:rPr>
        <w:t xml:space="preserve">   М.А. </w:t>
      </w:r>
      <w:proofErr w:type="spellStart"/>
      <w:r w:rsidRPr="00725239">
        <w:rPr>
          <w:sz w:val="28"/>
          <w:szCs w:val="28"/>
        </w:rPr>
        <w:t>Синотин</w:t>
      </w:r>
      <w:proofErr w:type="spellEnd"/>
    </w:p>
    <w:p w14:paraId="3627C6EB" w14:textId="77777777" w:rsidR="002D6041" w:rsidRPr="00725239" w:rsidRDefault="002D6041" w:rsidP="004422A4">
      <w:pPr>
        <w:pStyle w:val="aff4"/>
        <w:spacing w:before="240" w:line="276" w:lineRule="auto"/>
        <w:ind w:left="0"/>
        <w:rPr>
          <w:sz w:val="28"/>
          <w:szCs w:val="28"/>
        </w:rPr>
      </w:pPr>
    </w:p>
    <w:tbl>
      <w:tblPr>
        <w:tblStyle w:val="aff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671"/>
      </w:tblGrid>
      <w:tr w:rsidR="004422A4" w:rsidRPr="004B6984" w14:paraId="17FF7427" w14:textId="77777777" w:rsidTr="00725239">
        <w:tc>
          <w:tcPr>
            <w:tcW w:w="4927" w:type="dxa"/>
          </w:tcPr>
          <w:p w14:paraId="5C0882D2" w14:textId="77777777" w:rsidR="004422A4" w:rsidRPr="004B6984" w:rsidRDefault="004422A4" w:rsidP="00D06E45">
            <w:pPr>
              <w:spacing w:after="160" w:line="259" w:lineRule="auto"/>
              <w:rPr>
                <w:b/>
                <w:bCs/>
              </w:rPr>
            </w:pPr>
          </w:p>
        </w:tc>
        <w:tc>
          <w:tcPr>
            <w:tcW w:w="5671" w:type="dxa"/>
          </w:tcPr>
          <w:p w14:paraId="283431DC" w14:textId="77777777" w:rsidR="00D06E45" w:rsidRDefault="00D06E45" w:rsidP="00CF519A">
            <w:pPr>
              <w:spacing w:line="276" w:lineRule="auto"/>
              <w:jc w:val="right"/>
            </w:pPr>
          </w:p>
          <w:p w14:paraId="7569A042" w14:textId="77777777" w:rsidR="00D06E45" w:rsidRDefault="00D06E45" w:rsidP="00CF519A">
            <w:pPr>
              <w:spacing w:line="276" w:lineRule="auto"/>
              <w:jc w:val="right"/>
            </w:pPr>
          </w:p>
          <w:p w14:paraId="7035EDEC" w14:textId="77777777" w:rsidR="00D06E45" w:rsidRDefault="00D06E45" w:rsidP="00CF519A">
            <w:pPr>
              <w:spacing w:line="276" w:lineRule="auto"/>
              <w:jc w:val="right"/>
            </w:pPr>
          </w:p>
          <w:p w14:paraId="5FF570F1" w14:textId="77777777" w:rsidR="00D06E45" w:rsidRDefault="00D06E45" w:rsidP="00CF519A">
            <w:pPr>
              <w:spacing w:line="276" w:lineRule="auto"/>
              <w:jc w:val="right"/>
            </w:pPr>
          </w:p>
          <w:p w14:paraId="7EF6944A" w14:textId="77777777" w:rsidR="0053276C" w:rsidRDefault="004422A4" w:rsidP="00CF519A">
            <w:pPr>
              <w:spacing w:line="276" w:lineRule="auto"/>
              <w:jc w:val="right"/>
            </w:pPr>
            <w:r w:rsidRPr="004B6984">
              <w:t>У</w:t>
            </w:r>
          </w:p>
          <w:p w14:paraId="4D8F92CC" w14:textId="17708E82" w:rsidR="004422A4" w:rsidRPr="004B6984" w:rsidRDefault="0053276C" w:rsidP="00520170">
            <w:pPr>
              <w:spacing w:line="276" w:lineRule="auto"/>
              <w:jc w:val="center"/>
              <w:rPr>
                <w:b/>
                <w:bCs/>
              </w:rPr>
            </w:pPr>
            <w:r>
              <w:lastRenderedPageBreak/>
              <w:t>У</w:t>
            </w:r>
            <w:r w:rsidR="004422A4" w:rsidRPr="004B6984">
              <w:t>ТВЕРЖДЕНО</w:t>
            </w:r>
          </w:p>
        </w:tc>
      </w:tr>
      <w:tr w:rsidR="004422A4" w:rsidRPr="004B6984" w14:paraId="61242E3A" w14:textId="77777777" w:rsidTr="00725239">
        <w:tc>
          <w:tcPr>
            <w:tcW w:w="4927" w:type="dxa"/>
          </w:tcPr>
          <w:p w14:paraId="3E17C00E" w14:textId="77777777" w:rsidR="004422A4" w:rsidRPr="004B6984" w:rsidRDefault="004422A4" w:rsidP="00CF519A">
            <w:pPr>
              <w:spacing w:line="276" w:lineRule="auto"/>
              <w:rPr>
                <w:b/>
                <w:bCs/>
              </w:rPr>
            </w:pPr>
          </w:p>
        </w:tc>
        <w:tc>
          <w:tcPr>
            <w:tcW w:w="5671" w:type="dxa"/>
          </w:tcPr>
          <w:p w14:paraId="302FA24B" w14:textId="450B0353" w:rsidR="004422A4" w:rsidRPr="004B6984" w:rsidRDefault="00520170" w:rsidP="00520170">
            <w:pPr>
              <w:spacing w:line="276" w:lineRule="auto"/>
              <w:ind w:left="35" w:firstLine="141"/>
              <w:jc w:val="center"/>
              <w:rPr>
                <w:color w:val="000000"/>
              </w:rPr>
            </w:pPr>
            <w:r>
              <w:rPr>
                <w:color w:val="000000"/>
              </w:rPr>
              <w:t xml:space="preserve">            </w:t>
            </w:r>
            <w:r w:rsidR="004422A4" w:rsidRPr="004B6984">
              <w:rPr>
                <w:color w:val="000000"/>
              </w:rPr>
              <w:t xml:space="preserve">Решением Навлинского </w:t>
            </w:r>
            <w:r w:rsidR="002D6041" w:rsidRPr="002D6041">
              <w:rPr>
                <w:color w:val="000000"/>
              </w:rPr>
              <w:t>районн</w:t>
            </w:r>
            <w:r w:rsidR="004422A4" w:rsidRPr="004B6984">
              <w:rPr>
                <w:color w:val="000000"/>
              </w:rPr>
              <w:t xml:space="preserve">ого </w:t>
            </w:r>
          </w:p>
          <w:p w14:paraId="2E71DC7B" w14:textId="77777777" w:rsidR="004422A4" w:rsidRPr="004B6984" w:rsidRDefault="004422A4" w:rsidP="00520170">
            <w:pPr>
              <w:spacing w:line="276" w:lineRule="auto"/>
              <w:ind w:left="35" w:firstLine="141"/>
              <w:jc w:val="center"/>
              <w:rPr>
                <w:b/>
                <w:bCs/>
              </w:rPr>
            </w:pPr>
            <w:r w:rsidRPr="004B6984">
              <w:rPr>
                <w:color w:val="000000"/>
              </w:rPr>
              <w:t>Совета народных депутатов</w:t>
            </w:r>
          </w:p>
        </w:tc>
      </w:tr>
      <w:tr w:rsidR="004422A4" w:rsidRPr="004B6984" w14:paraId="0252A130" w14:textId="77777777" w:rsidTr="00725239">
        <w:tc>
          <w:tcPr>
            <w:tcW w:w="4927" w:type="dxa"/>
          </w:tcPr>
          <w:p w14:paraId="440E5537" w14:textId="77777777" w:rsidR="004422A4" w:rsidRPr="004B6984" w:rsidRDefault="004422A4" w:rsidP="00CF519A">
            <w:pPr>
              <w:spacing w:line="276" w:lineRule="auto"/>
              <w:rPr>
                <w:b/>
                <w:bCs/>
              </w:rPr>
            </w:pPr>
          </w:p>
        </w:tc>
        <w:tc>
          <w:tcPr>
            <w:tcW w:w="5671" w:type="dxa"/>
          </w:tcPr>
          <w:p w14:paraId="74E7F944" w14:textId="66C5B88E" w:rsidR="004422A4" w:rsidRPr="004B6984" w:rsidRDefault="004422A4" w:rsidP="00520170">
            <w:pPr>
              <w:spacing w:line="276" w:lineRule="auto"/>
              <w:jc w:val="center"/>
              <w:rPr>
                <w:b/>
                <w:bCs/>
              </w:rPr>
            </w:pPr>
            <w:r w:rsidRPr="004B6984">
              <w:t xml:space="preserve">от </w:t>
            </w:r>
            <w:r w:rsidR="0053276C">
              <w:t>23.10.2023 г.</w:t>
            </w:r>
            <w:r w:rsidRPr="004B6984">
              <w:t xml:space="preserve"> № </w:t>
            </w:r>
            <w:r w:rsidR="0053276C">
              <w:t>6-295</w:t>
            </w:r>
          </w:p>
        </w:tc>
      </w:tr>
    </w:tbl>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C850E7B" w14:textId="77777777" w:rsidR="00CF088F" w:rsidRPr="00CF088F" w:rsidRDefault="00755710" w:rsidP="00CF088F">
      <w:pPr>
        <w:pStyle w:val="3"/>
        <w:spacing w:before="0" w:after="0" w:line="276" w:lineRule="auto"/>
        <w:rPr>
          <w:b w:val="0"/>
          <w:i/>
          <w:iCs/>
          <w:caps/>
          <w:sz w:val="24"/>
          <w:szCs w:val="24"/>
        </w:rPr>
      </w:pPr>
      <w:r w:rsidRPr="00CF088F">
        <w:rPr>
          <w:b w:val="0"/>
          <w:caps/>
          <w:sz w:val="24"/>
          <w:szCs w:val="24"/>
        </w:rPr>
        <w:t xml:space="preserve">Положение </w:t>
      </w:r>
    </w:p>
    <w:p w14:paraId="3474E64C" w14:textId="1717AC51" w:rsidR="00755710" w:rsidRPr="00CF088F" w:rsidRDefault="00755710" w:rsidP="00CF088F">
      <w:pPr>
        <w:pStyle w:val="3"/>
        <w:spacing w:before="0" w:line="276" w:lineRule="auto"/>
        <w:rPr>
          <w:b w:val="0"/>
          <w:i/>
          <w:iCs/>
          <w:caps/>
          <w:sz w:val="24"/>
          <w:szCs w:val="24"/>
        </w:rPr>
      </w:pPr>
      <w:r w:rsidRPr="00CF088F">
        <w:rPr>
          <w:b w:val="0"/>
          <w:caps/>
          <w:sz w:val="24"/>
          <w:szCs w:val="24"/>
        </w:rPr>
        <w:t xml:space="preserve">о муниципальном земельном контроле в границах </w:t>
      </w:r>
      <w:r w:rsidR="00565328" w:rsidRPr="00CF088F">
        <w:rPr>
          <w:b w:val="0"/>
          <w:caps/>
          <w:sz w:val="24"/>
          <w:szCs w:val="24"/>
        </w:rPr>
        <w:t xml:space="preserve">Навлинского </w:t>
      </w:r>
      <w:r w:rsidR="002D6041" w:rsidRPr="002D6041">
        <w:rPr>
          <w:b w:val="0"/>
          <w:iCs/>
          <w:caps/>
          <w:sz w:val="24"/>
          <w:szCs w:val="24"/>
          <w:lang w:val="ru-RU"/>
        </w:rPr>
        <w:t>муниципального района</w:t>
      </w:r>
    </w:p>
    <w:p w14:paraId="21DBE01C" w14:textId="77777777" w:rsidR="00755710" w:rsidRPr="00CF088F" w:rsidRDefault="00755710" w:rsidP="00CF088F">
      <w:pPr>
        <w:pStyle w:val="3"/>
        <w:rPr>
          <w:sz w:val="24"/>
          <w:szCs w:val="24"/>
        </w:rPr>
      </w:pPr>
      <w:r w:rsidRPr="00CF088F">
        <w:rPr>
          <w:sz w:val="24"/>
          <w:szCs w:val="24"/>
        </w:rPr>
        <w:t>1. Общие положения</w:t>
      </w:r>
    </w:p>
    <w:p w14:paraId="0B3151CA" w14:textId="61087F96"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2975B7" w:rsidRPr="006C174B">
        <w:rPr>
          <w:rFonts w:ascii="Times New Roman" w:hAnsi="Times New Roman" w:cs="Times New Roman"/>
          <w:color w:val="000000"/>
          <w:sz w:val="24"/>
          <w:szCs w:val="24"/>
        </w:rPr>
        <w:t>Навлинского муниципального района Брянской области</w:t>
      </w:r>
      <w:r w:rsidRPr="006C174B">
        <w:rPr>
          <w:rFonts w:ascii="Times New Roman" w:hAnsi="Times New Roman" w:cs="Times New Roman"/>
          <w:color w:val="000000"/>
          <w:sz w:val="24"/>
          <w:szCs w:val="24"/>
        </w:rPr>
        <w:t xml:space="preserve"> (далее – муниципальный земельный контроль</w:t>
      </w:r>
      <w:r w:rsidR="002975B7" w:rsidRPr="006C174B">
        <w:rPr>
          <w:rFonts w:ascii="Times New Roman" w:hAnsi="Times New Roman" w:cs="Times New Roman"/>
          <w:color w:val="000000"/>
          <w:sz w:val="24"/>
          <w:szCs w:val="24"/>
        </w:rPr>
        <w:t>, Навлинск</w:t>
      </w:r>
      <w:r w:rsidR="002D6041">
        <w:rPr>
          <w:rFonts w:ascii="Times New Roman" w:hAnsi="Times New Roman" w:cs="Times New Roman"/>
          <w:color w:val="000000"/>
          <w:sz w:val="24"/>
          <w:szCs w:val="24"/>
        </w:rPr>
        <w:t>ий район</w:t>
      </w:r>
      <w:r w:rsidRPr="006C174B">
        <w:rPr>
          <w:rFonts w:ascii="Times New Roman" w:hAnsi="Times New Roman" w:cs="Times New Roman"/>
          <w:color w:val="000000"/>
          <w:sz w:val="24"/>
          <w:szCs w:val="24"/>
        </w:rPr>
        <w:t>).</w:t>
      </w:r>
    </w:p>
    <w:p w14:paraId="7E1B6E06"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E138CC3"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2975B7" w:rsidRPr="006C174B">
        <w:rPr>
          <w:rFonts w:ascii="Times New Roman" w:hAnsi="Times New Roman" w:cs="Times New Roman"/>
          <w:color w:val="000000"/>
          <w:sz w:val="24"/>
          <w:szCs w:val="24"/>
        </w:rPr>
        <w:t>Навлинского муниципального района Брянской области</w:t>
      </w:r>
      <w:r w:rsidRPr="006C174B">
        <w:rPr>
          <w:rFonts w:ascii="Times New Roman" w:hAnsi="Times New Roman" w:cs="Times New Roman"/>
          <w:color w:val="000000"/>
          <w:sz w:val="24"/>
          <w:szCs w:val="24"/>
        </w:rPr>
        <w:t>.</w:t>
      </w:r>
    </w:p>
    <w:p w14:paraId="52AA08C4" w14:textId="17239F0E" w:rsidR="00755710" w:rsidRPr="006C174B" w:rsidRDefault="00755710" w:rsidP="00725239">
      <w:pPr>
        <w:spacing w:line="276" w:lineRule="auto"/>
        <w:ind w:left="567" w:right="-596" w:firstLine="567"/>
        <w:contextualSpacing/>
        <w:jc w:val="both"/>
        <w:rPr>
          <w:color w:val="000000"/>
        </w:rPr>
      </w:pPr>
      <w:r w:rsidRPr="006C174B">
        <w:rPr>
          <w:color w:val="000000"/>
        </w:rPr>
        <w:t xml:space="preserve">1.3. Муниципальный земельный контроль осуществляется администрацией </w:t>
      </w:r>
      <w:r w:rsidR="00725EA7" w:rsidRPr="006C174B">
        <w:rPr>
          <w:color w:val="000000"/>
        </w:rPr>
        <w:t>Навлинского района Брянской области</w:t>
      </w:r>
      <w:r w:rsidRPr="006C174B">
        <w:rPr>
          <w:i/>
          <w:iCs/>
          <w:color w:val="000000"/>
        </w:rPr>
        <w:t xml:space="preserve"> </w:t>
      </w:r>
      <w:r w:rsidRPr="006C174B">
        <w:rPr>
          <w:color w:val="000000"/>
        </w:rPr>
        <w:t>(далее – администрация).</w:t>
      </w:r>
    </w:p>
    <w:p w14:paraId="601F1EF1" w14:textId="3961E1C7" w:rsidR="00755710" w:rsidRPr="006C174B" w:rsidRDefault="006C174B" w:rsidP="00725239">
      <w:pPr>
        <w:spacing w:line="276" w:lineRule="auto"/>
        <w:ind w:left="567" w:right="-596" w:firstLine="567"/>
        <w:contextualSpacing/>
        <w:jc w:val="both"/>
      </w:pPr>
      <w:r>
        <w:rPr>
          <w:color w:val="000000"/>
        </w:rPr>
        <w:t xml:space="preserve">1.4. </w:t>
      </w:r>
      <w:r w:rsidR="00755710" w:rsidRPr="006C174B">
        <w:rPr>
          <w:color w:val="000000"/>
        </w:rPr>
        <w:t>Должностными лицами администрации, уполномоченными осуществлять муниципальн</w:t>
      </w:r>
      <w:r w:rsidR="00725EA7" w:rsidRPr="006C174B">
        <w:rPr>
          <w:color w:val="000000"/>
        </w:rPr>
        <w:t xml:space="preserve">ый земельный контроль, являются </w:t>
      </w:r>
      <w:r w:rsidR="00EA2201" w:rsidRPr="006C174B">
        <w:rPr>
          <w:color w:val="000000"/>
        </w:rPr>
        <w:t xml:space="preserve">начальник отдела, </w:t>
      </w:r>
      <w:r w:rsidR="00725EA7" w:rsidRPr="006C174B">
        <w:rPr>
          <w:color w:val="000000"/>
        </w:rPr>
        <w:t>ведущий специалист отдела по управлению муниципальным имуществом администрации Навлинского района</w:t>
      </w:r>
      <w:r w:rsidR="00755710" w:rsidRPr="006C174B">
        <w:rPr>
          <w:color w:val="000000"/>
        </w:rPr>
        <w:t xml:space="preserve"> (далее также – должностные лица, уполномоченные осуществлять муниципальный земельный контроль)</w:t>
      </w:r>
      <w:r w:rsidR="00755710" w:rsidRPr="006C174B">
        <w:rPr>
          <w:i/>
          <w:iCs/>
          <w:color w:val="000000"/>
        </w:rPr>
        <w:t>.</w:t>
      </w:r>
      <w:r w:rsidR="00755710" w:rsidRPr="006C174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412BB3E2" w:rsidR="00755710" w:rsidRPr="006C174B" w:rsidRDefault="00755710" w:rsidP="00725239">
      <w:pPr>
        <w:spacing w:line="276" w:lineRule="auto"/>
        <w:ind w:left="567" w:right="-596" w:firstLine="567"/>
        <w:contextualSpacing/>
        <w:jc w:val="both"/>
      </w:pPr>
      <w:r w:rsidRPr="006C174B">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182C0893" w14:textId="6331F318"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Земельного </w:t>
      </w:r>
      <w:r w:rsidRPr="00F04F67">
        <w:rPr>
          <w:rStyle w:val="a5"/>
          <w:rFonts w:ascii="Times New Roman" w:hAnsi="Times New Roman" w:cs="Times New Roman"/>
          <w:color w:val="000000"/>
          <w:sz w:val="24"/>
          <w:szCs w:val="24"/>
          <w:u w:val="none"/>
        </w:rPr>
        <w:t>кодекса</w:t>
      </w:r>
      <w:r w:rsidRPr="006C174B">
        <w:rPr>
          <w:rFonts w:ascii="Times New Roman" w:hAnsi="Times New Roman" w:cs="Times New Roman"/>
          <w:color w:val="000000"/>
          <w:sz w:val="24"/>
          <w:szCs w:val="24"/>
        </w:rPr>
        <w:t xml:space="preserve"> Российской Федерации, Федерального </w:t>
      </w:r>
      <w:r w:rsidRPr="006C174B">
        <w:rPr>
          <w:rStyle w:val="a5"/>
          <w:rFonts w:ascii="Times New Roman" w:hAnsi="Times New Roman" w:cs="Times New Roman"/>
          <w:color w:val="000000"/>
          <w:sz w:val="24"/>
          <w:szCs w:val="24"/>
          <w:u w:val="none"/>
        </w:rPr>
        <w:t>закона</w:t>
      </w:r>
      <w:r w:rsidRPr="006C174B">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6C51B323" w14:textId="77777777" w:rsidR="00755710" w:rsidRPr="006C174B" w:rsidRDefault="00755710" w:rsidP="00725239">
      <w:pPr>
        <w:pStyle w:val="ConsPlusNormal"/>
        <w:spacing w:line="276" w:lineRule="auto"/>
        <w:ind w:left="567" w:right="-596" w:firstLine="567"/>
        <w:jc w:val="both"/>
        <w:rPr>
          <w:rFonts w:ascii="Times New Roman" w:hAnsi="Times New Roman" w:cs="Times New Roman"/>
          <w:sz w:val="24"/>
          <w:szCs w:val="24"/>
        </w:rPr>
      </w:pPr>
      <w:bookmarkStart w:id="1" w:name="Par61"/>
      <w:bookmarkEnd w:id="1"/>
      <w:r w:rsidRPr="006C174B">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14:paraId="15522759" w14:textId="2EAD492C" w:rsidR="00755710" w:rsidRPr="006C174B" w:rsidRDefault="00755710" w:rsidP="00F04F67">
      <w:pPr>
        <w:pStyle w:val="ConsPlusNormal"/>
        <w:spacing w:line="276" w:lineRule="auto"/>
        <w:ind w:right="-29" w:firstLine="1134"/>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 xml:space="preserve">1) обязательных требований о недопущении самовольного занятия </w:t>
      </w:r>
      <w:proofErr w:type="gramStart"/>
      <w:r w:rsidRPr="006C174B">
        <w:rPr>
          <w:rFonts w:ascii="Times New Roman" w:hAnsi="Times New Roman" w:cs="Times New Roman"/>
          <w:color w:val="000000"/>
          <w:sz w:val="24"/>
          <w:szCs w:val="24"/>
        </w:rPr>
        <w:t xml:space="preserve">земель, </w:t>
      </w:r>
      <w:r w:rsidR="00725239">
        <w:rPr>
          <w:rFonts w:ascii="Times New Roman" w:hAnsi="Times New Roman" w:cs="Times New Roman"/>
          <w:color w:val="000000"/>
          <w:sz w:val="24"/>
          <w:szCs w:val="24"/>
        </w:rPr>
        <w:t xml:space="preserve">  </w:t>
      </w:r>
      <w:proofErr w:type="gramEnd"/>
      <w:r w:rsidR="00725239">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w:t>
      </w:r>
      <w:r w:rsidR="00F04F67">
        <w:rPr>
          <w:rFonts w:ascii="Times New Roman" w:hAnsi="Times New Roman" w:cs="Times New Roman"/>
          <w:color w:val="000000"/>
          <w:sz w:val="24"/>
          <w:szCs w:val="24"/>
        </w:rPr>
        <w:t xml:space="preserve"> </w:t>
      </w:r>
      <w:r w:rsidRPr="006C174B">
        <w:rPr>
          <w:rFonts w:ascii="Times New Roman" w:hAnsi="Times New Roman" w:cs="Times New Roman"/>
          <w:color w:val="000000"/>
          <w:sz w:val="24"/>
          <w:szCs w:val="24"/>
        </w:rPr>
        <w:t xml:space="preserve"> прав на них;</w:t>
      </w:r>
    </w:p>
    <w:p w14:paraId="0BBC4EE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14:paraId="6A381CBE" w14:textId="77777777" w:rsidR="006A62B6"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bCs/>
          <w:color w:val="000000"/>
          <w:sz w:val="24"/>
          <w:szCs w:val="24"/>
        </w:rPr>
        <w:t>1.7.</w:t>
      </w:r>
      <w:r w:rsidRPr="006C174B">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C174B">
        <w:rPr>
          <w:rFonts w:ascii="Times New Roman" w:hAnsi="Times New Roman" w:cs="Times New Roman"/>
          <w:bCs/>
          <w:color w:val="000000"/>
          <w:sz w:val="24"/>
          <w:szCs w:val="24"/>
        </w:rPr>
        <w:t xml:space="preserve"> муниципального земельного</w:t>
      </w:r>
      <w:r w:rsidRPr="006C174B">
        <w:rPr>
          <w:rFonts w:ascii="Times New Roman" w:hAnsi="Times New Roman" w:cs="Times New Roman"/>
          <w:color w:val="000000"/>
          <w:sz w:val="24"/>
          <w:szCs w:val="24"/>
        </w:rPr>
        <w:t xml:space="preserve"> контроля.</w:t>
      </w:r>
    </w:p>
    <w:p w14:paraId="5E7A8CBE" w14:textId="76DDCB30" w:rsidR="00913FE4" w:rsidRPr="006C174B" w:rsidRDefault="00913FE4" w:rsidP="006C174B">
      <w:pPr>
        <w:pStyle w:val="ConsPlusNormal"/>
        <w:spacing w:after="240"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006A62B6" w:rsidRPr="006C174B">
        <w:rPr>
          <w:rFonts w:ascii="Times New Roman" w:hAnsi="Times New Roman" w:cs="Times New Roman"/>
          <w:color w:val="000000"/>
          <w:sz w:val="24"/>
          <w:szCs w:val="24"/>
        </w:rPr>
        <w:t>земельного</w:t>
      </w:r>
      <w:r w:rsidRPr="006C174B">
        <w:rPr>
          <w:rFonts w:ascii="Times New Roman" w:hAnsi="Times New Roman" w:cs="Times New Roman"/>
          <w:color w:val="000000"/>
          <w:sz w:val="24"/>
          <w:szCs w:val="24"/>
        </w:rPr>
        <w:t xml:space="preserve"> контроля не применяется.</w:t>
      </w:r>
    </w:p>
    <w:p w14:paraId="36F99C2A" w14:textId="131AA05C" w:rsidR="00755710" w:rsidRPr="006C174B" w:rsidRDefault="00913FE4" w:rsidP="006C174B">
      <w:pPr>
        <w:pStyle w:val="3"/>
        <w:rPr>
          <w:sz w:val="24"/>
          <w:szCs w:val="24"/>
        </w:rPr>
      </w:pPr>
      <w:r w:rsidRPr="006C174B">
        <w:rPr>
          <w:sz w:val="24"/>
          <w:szCs w:val="24"/>
        </w:rPr>
        <w:t>2</w:t>
      </w:r>
      <w:r w:rsidR="00755710" w:rsidRPr="006C174B">
        <w:rPr>
          <w:sz w:val="24"/>
          <w:szCs w:val="24"/>
        </w:rPr>
        <w:t>. Профилактика рисков причинения вреда (ущерба) охраняемым законом ценностям</w:t>
      </w:r>
    </w:p>
    <w:p w14:paraId="1C20DAFC" w14:textId="23522B2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14:paraId="337DB337" w14:textId="3C3EB39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2CCACB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4BB61939"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8453E9D"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w:t>
      </w:r>
      <w:r w:rsidRPr="006C174B">
        <w:rPr>
          <w:rFonts w:ascii="Times New Roman" w:hAnsi="Times New Roman" w:cs="Times New Roman"/>
          <w:color w:val="000000"/>
          <w:sz w:val="24"/>
          <w:szCs w:val="24"/>
        </w:rPr>
        <w:lastRenderedPageBreak/>
        <w:t xml:space="preserve">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color w:val="000000"/>
          <w:sz w:val="24"/>
          <w:szCs w:val="24"/>
        </w:rPr>
        <w:t xml:space="preserve"> для принятия решения о проведении контрольных мероприятий.</w:t>
      </w:r>
    </w:p>
    <w:p w14:paraId="722200A6" w14:textId="45DC1F3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информирование;</w:t>
      </w:r>
    </w:p>
    <w:p w14:paraId="4ADDCF1D"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2) обобщение правоприменительной практики;</w:t>
      </w:r>
    </w:p>
    <w:p w14:paraId="3A5F79AE"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объявление предостережений;</w:t>
      </w:r>
    </w:p>
    <w:p w14:paraId="7BCBE27F"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консультирование;</w:t>
      </w:r>
    </w:p>
    <w:p w14:paraId="57BD1D9E" w14:textId="66BA00FD"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 профилактический визит.</w:t>
      </w:r>
    </w:p>
    <w:p w14:paraId="0D261D6E" w14:textId="40E6A8D5"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755710" w:rsidRPr="006C174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C174B">
          <w:rPr>
            <w:rStyle w:val="a5"/>
            <w:rFonts w:ascii="Times New Roman" w:hAnsi="Times New Roman" w:cs="Times New Roman"/>
            <w:color w:val="000000"/>
            <w:sz w:val="24"/>
            <w:szCs w:val="24"/>
            <w:u w:val="none"/>
          </w:rPr>
          <w:t>частью 3 статьи 46</w:t>
        </w:r>
      </w:hyperlink>
      <w:r w:rsidRPr="006C174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80F697E"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Администрация также вправе информировать население </w:t>
      </w:r>
      <w:r w:rsidR="00725EA7" w:rsidRPr="006C174B">
        <w:rPr>
          <w:rFonts w:ascii="Times New Roman" w:hAnsi="Times New Roman" w:cs="Times New Roman"/>
          <w:color w:val="000000"/>
          <w:sz w:val="24"/>
          <w:szCs w:val="24"/>
        </w:rPr>
        <w:t xml:space="preserve">Навлинского </w:t>
      </w:r>
      <w:r w:rsidR="002D6041">
        <w:rPr>
          <w:rFonts w:ascii="Times New Roman" w:hAnsi="Times New Roman" w:cs="Times New Roman"/>
          <w:color w:val="000000"/>
          <w:sz w:val="24"/>
          <w:szCs w:val="24"/>
        </w:rPr>
        <w:t>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7E1257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DE7B19" w:rsidR="00755710" w:rsidRPr="006C174B" w:rsidRDefault="001B3D0E" w:rsidP="006C174B">
      <w:pPr>
        <w:spacing w:line="276" w:lineRule="auto"/>
        <w:ind w:firstLine="567"/>
        <w:jc w:val="both"/>
        <w:rPr>
          <w:color w:val="000000"/>
        </w:rPr>
      </w:pPr>
      <w:r w:rsidRPr="006C174B">
        <w:rPr>
          <w:color w:val="000000"/>
        </w:rPr>
        <w:t>2</w:t>
      </w:r>
      <w:r w:rsidR="00755710" w:rsidRPr="006C174B">
        <w:rPr>
          <w:color w:val="000000"/>
        </w:rPr>
        <w:t>.8. Предостережение о недопустимости нарушения обязательных требований и предложение</w:t>
      </w:r>
      <w:r w:rsidR="00755710" w:rsidRPr="006C174B">
        <w:rPr>
          <w:color w:val="000000"/>
          <w:shd w:val="clear" w:color="auto" w:fill="FFFFFF"/>
        </w:rPr>
        <w:t xml:space="preserve"> принять меры по обеспечению соблюдения обязательных требований</w:t>
      </w:r>
      <w:r w:rsidR="00755710" w:rsidRPr="006C174B">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6C174B">
        <w:rPr>
          <w:color w:val="000000"/>
          <w:shd w:val="clear" w:color="auto" w:fill="FFFFFF"/>
        </w:rPr>
        <w:t>или признаках нарушений обязательных требований </w:t>
      </w:r>
      <w:r w:rsidR="00755710" w:rsidRPr="006C174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25EA7" w:rsidRPr="006C174B">
        <w:rPr>
          <w:color w:val="000000"/>
        </w:rPr>
        <w:t>администрации Навлинского района</w:t>
      </w:r>
      <w:r w:rsidR="00755710" w:rsidRPr="006C174B">
        <w:rPr>
          <w:i/>
          <w:iCs/>
          <w:color w:val="000000"/>
        </w:rPr>
        <w:t xml:space="preserve"> </w:t>
      </w:r>
      <w:r w:rsidR="00755710" w:rsidRPr="006C174B">
        <w:rPr>
          <w:color w:val="000000"/>
        </w:rPr>
        <w:t xml:space="preserve">не позднее 30 дней со дня </w:t>
      </w:r>
      <w:r w:rsidR="00755710" w:rsidRPr="006C174B">
        <w:rPr>
          <w:color w:val="000000"/>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F365D" w:rsidR="00755710" w:rsidRPr="006C174B" w:rsidRDefault="00755710" w:rsidP="006C174B">
      <w:pPr>
        <w:spacing w:line="276" w:lineRule="auto"/>
        <w:ind w:firstLine="567"/>
        <w:jc w:val="both"/>
        <w:rPr>
          <w:color w:val="000000"/>
        </w:rPr>
      </w:pPr>
      <w:r w:rsidRPr="006C174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C174B">
        <w:rPr>
          <w:color w:val="000000"/>
          <w:shd w:val="clear" w:color="auto" w:fill="FFFFFF"/>
        </w:rPr>
        <w:t>приказом Министерства экономического развития Российской Федерации от 31.03.2021 №151</w:t>
      </w:r>
      <w:r w:rsidR="006C174B">
        <w:rPr>
          <w:color w:val="000000"/>
          <w:shd w:val="clear" w:color="auto" w:fill="FFFFFF"/>
        </w:rPr>
        <w:t xml:space="preserve"> </w:t>
      </w:r>
      <w:r w:rsidRPr="006C174B">
        <w:rPr>
          <w:color w:val="000000"/>
          <w:shd w:val="clear" w:color="auto" w:fill="FFFFFF"/>
        </w:rPr>
        <w:t>«О типовых формах документов, используемых контрольным (надзорным) органом»</w:t>
      </w:r>
      <w:r w:rsidRPr="006C174B">
        <w:rPr>
          <w:color w:val="000000"/>
        </w:rPr>
        <w:t xml:space="preserve">. </w:t>
      </w:r>
    </w:p>
    <w:p w14:paraId="2B5937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EDF42E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468462E"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Личный прием граждан проводится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2834588C"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14:paraId="77B7F74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3C909153"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25EA7" w:rsidRPr="006C174B">
        <w:rPr>
          <w:rFonts w:ascii="Times New Roman" w:hAnsi="Times New Roman" w:cs="Times New Roman"/>
          <w:color w:val="000000"/>
          <w:sz w:val="24"/>
          <w:szCs w:val="24"/>
        </w:rPr>
        <w:t>администрации Навлинского района</w:t>
      </w:r>
      <w:r w:rsidRPr="006C174B">
        <w:rPr>
          <w:rFonts w:ascii="Times New Roman" w:hAnsi="Times New Roman" w:cs="Times New Roman"/>
          <w:i/>
          <w:iCs/>
          <w:color w:val="000000"/>
          <w:sz w:val="24"/>
          <w:szCs w:val="24"/>
        </w:rPr>
        <w:t xml:space="preserve"> </w:t>
      </w:r>
      <w:r w:rsidRPr="006C174B">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6BF790FB"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2</w:t>
      </w:r>
      <w:r w:rsidR="00755710" w:rsidRPr="006C174B">
        <w:rPr>
          <w:rFonts w:ascii="Times New Roman" w:hAnsi="Times New Roman" w:cs="Times New Roman"/>
          <w:sz w:val="24"/>
          <w:szCs w:val="24"/>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6C174B" w:rsidRDefault="00755710"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5F76928C" w:rsidR="00755710" w:rsidRPr="006C174B" w:rsidRDefault="00913FE4" w:rsidP="006C174B">
      <w:pPr>
        <w:pStyle w:val="3"/>
        <w:rPr>
          <w:sz w:val="24"/>
          <w:szCs w:val="24"/>
        </w:rPr>
      </w:pPr>
      <w:r w:rsidRPr="006C174B">
        <w:rPr>
          <w:sz w:val="24"/>
          <w:szCs w:val="24"/>
        </w:rPr>
        <w:t>3</w:t>
      </w:r>
      <w:r w:rsidR="00755710" w:rsidRPr="006C174B">
        <w:rPr>
          <w:sz w:val="24"/>
          <w:szCs w:val="24"/>
        </w:rPr>
        <w:t>. Осуществление контрольных мероприятий и контрольных действий</w:t>
      </w:r>
    </w:p>
    <w:p w14:paraId="47F1E8AE" w14:textId="69877A9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1750542"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6C174B" w:rsidRDefault="00755710" w:rsidP="006C174B">
      <w:pPr>
        <w:spacing w:line="276" w:lineRule="auto"/>
        <w:ind w:firstLine="567"/>
        <w:jc w:val="both"/>
        <w:rPr>
          <w:color w:val="000000"/>
        </w:rPr>
      </w:pPr>
      <w:r w:rsidRPr="006C174B">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C174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174B">
        <w:rPr>
          <w:color w:val="000000"/>
        </w:rPr>
        <w:t>);</w:t>
      </w:r>
    </w:p>
    <w:p w14:paraId="7BA664B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BA570C3" w14:textId="6D4B49F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974ECC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xml:space="preserve">.3. Контрольные мероприятия, указанные в подпунктах 1 – 4 пункта </w:t>
      </w:r>
      <w:r w:rsidR="00AF4458"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 настоящего Положения, проводятся в форме внеплановых мероприятий.</w:t>
      </w:r>
    </w:p>
    <w:p w14:paraId="67C2F523" w14:textId="5556B55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005868B9"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инспекционный визит;</w:t>
      </w:r>
    </w:p>
    <w:p w14:paraId="52F025FB"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рейдовый осмотр;</w:t>
      </w:r>
    </w:p>
    <w:p w14:paraId="61EDEC5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документарная проверка;</w:t>
      </w:r>
    </w:p>
    <w:p w14:paraId="7F91B859"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 выездная проверка;</w:t>
      </w:r>
    </w:p>
    <w:p w14:paraId="145A253F"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наблюдение за соблюдением обязательных требований;</w:t>
      </w:r>
    </w:p>
    <w:p w14:paraId="61539F8D"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выездное обследование.</w:t>
      </w:r>
    </w:p>
    <w:p w14:paraId="601CD0DE" w14:textId="791B5535"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5868B9" w:rsidRPr="006C174B">
        <w:rPr>
          <w:rFonts w:ascii="Times New Roman" w:hAnsi="Times New Roman" w:cs="Times New Roman"/>
          <w:color w:val="000000"/>
          <w:sz w:val="24"/>
          <w:szCs w:val="24"/>
        </w:rPr>
        <w:t>5</w:t>
      </w:r>
      <w:r w:rsidRPr="006C174B">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CF0E87D"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 Индикаторы риска нарушения обязательных требований указаны в приложении № </w:t>
      </w:r>
      <w:r w:rsidR="005868B9"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к настоящему Положению.</w:t>
      </w:r>
    </w:p>
    <w:p w14:paraId="756785A1"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64CDB4"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469956A3"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3.7</w:t>
      </w:r>
      <w:r w:rsidR="00755710" w:rsidRPr="006C174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2DBEF76" w:rsidR="00755710" w:rsidRPr="006C174B" w:rsidRDefault="001B3D0E" w:rsidP="006C174B">
      <w:pPr>
        <w:pStyle w:val="ConsPlusNormal"/>
        <w:spacing w:line="276" w:lineRule="auto"/>
        <w:ind w:firstLine="567"/>
        <w:jc w:val="both"/>
        <w:rPr>
          <w:rFonts w:ascii="Times New Roman" w:hAnsi="Times New Roman" w:cs="Times New Roman"/>
          <w:i/>
          <w:iCs/>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8</w:t>
      </w:r>
      <w:r w:rsidR="00755710" w:rsidRPr="006C174B">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25EA7" w:rsidRPr="006C174B">
        <w:rPr>
          <w:rFonts w:ascii="Times New Roman" w:hAnsi="Times New Roman" w:cs="Times New Roman"/>
          <w:color w:val="000000"/>
          <w:sz w:val="24"/>
          <w:szCs w:val="24"/>
        </w:rPr>
        <w:t>администрации Навлинского района</w:t>
      </w:r>
      <w:r w:rsidR="00755710" w:rsidRPr="006C174B">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755710" w:rsidRPr="006C174B">
        <w:rPr>
          <w:rFonts w:ascii="Times New Roman" w:hAnsi="Times New Roman" w:cs="Times New Roman"/>
          <w:color w:val="000000"/>
          <w:sz w:val="24"/>
          <w:szCs w:val="24"/>
        </w:rPr>
        <w:t xml:space="preserve"> Федеральным </w:t>
      </w:r>
      <w:hyperlink r:id="rId9"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784C35E6" w14:textId="668F3193"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9</w:t>
      </w:r>
      <w:r w:rsidR="00755710" w:rsidRPr="006C174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00755710" w:rsidRPr="006C174B">
          <w:rPr>
            <w:rStyle w:val="a5"/>
            <w:rFonts w:ascii="Times New Roman" w:hAnsi="Times New Roman" w:cs="Times New Roman"/>
            <w:color w:val="000000"/>
            <w:sz w:val="24"/>
            <w:szCs w:val="24"/>
            <w:u w:val="none"/>
          </w:rPr>
          <w:t>законом</w:t>
        </w:r>
      </w:hyperlink>
      <w:r w:rsidR="00755710" w:rsidRPr="006C174B">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1EBCBE87" w14:textId="29F97AA1" w:rsidR="00755710" w:rsidRPr="006C174B" w:rsidRDefault="001B3D0E" w:rsidP="006C174B">
      <w:pPr>
        <w:spacing w:line="276" w:lineRule="auto"/>
        <w:ind w:firstLine="567"/>
        <w:jc w:val="both"/>
        <w:rPr>
          <w:color w:val="000000"/>
        </w:rPr>
      </w:pPr>
      <w:r w:rsidRPr="006C174B">
        <w:rPr>
          <w:color w:val="000000"/>
        </w:rPr>
        <w:t>3</w:t>
      </w:r>
      <w:r w:rsidR="00755710" w:rsidRPr="006C174B">
        <w:rPr>
          <w:color w:val="000000"/>
        </w:rPr>
        <w:t>.1</w:t>
      </w:r>
      <w:r w:rsidRPr="006C174B">
        <w:rPr>
          <w:color w:val="000000"/>
        </w:rPr>
        <w:t>0</w:t>
      </w:r>
      <w:r w:rsidR="00755710" w:rsidRPr="006C174B">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00755710" w:rsidRPr="006C174B">
        <w:rPr>
          <w:color w:val="000000"/>
        </w:rPr>
        <w:lastRenderedPageBreak/>
        <w:t xml:space="preserve">форме. Перечень указанных документов и (или) сведений, порядок и сроки их представления установлены утвержденным </w:t>
      </w:r>
      <w:r w:rsidR="00755710" w:rsidRPr="006C174B">
        <w:rPr>
          <w:color w:val="000000"/>
          <w:shd w:val="clear" w:color="auto" w:fill="FFFFFF"/>
        </w:rPr>
        <w:t>распоряжением Правительства Российской Федерации от 19.04.2016 №724-р перечнем</w:t>
      </w:r>
      <w:r w:rsidR="006C174B">
        <w:rPr>
          <w:color w:val="000000"/>
          <w:shd w:val="clear" w:color="auto" w:fill="FFFFFF"/>
        </w:rPr>
        <w:t xml:space="preserve"> </w:t>
      </w:r>
      <w:r w:rsidR="00755710" w:rsidRPr="006C174B">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6C174B">
        <w:rPr>
          <w:color w:val="000000"/>
        </w:rPr>
        <w:t xml:space="preserve"> </w:t>
      </w:r>
      <w:hyperlink r:id="rId11" w:history="1">
        <w:r w:rsidR="00755710" w:rsidRPr="006C174B">
          <w:rPr>
            <w:rStyle w:val="a5"/>
            <w:color w:val="000000"/>
            <w:u w:val="none"/>
          </w:rPr>
          <w:t>Правилами</w:t>
        </w:r>
      </w:hyperlink>
      <w:r w:rsidR="00755710" w:rsidRPr="006C174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1A54B0C7" w14:textId="09939AEF"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1</w:t>
      </w:r>
      <w:r w:rsidR="00755710" w:rsidRPr="006C174B">
        <w:rPr>
          <w:rFonts w:ascii="Times New Roman" w:hAnsi="Times New Roman" w:cs="Times New Roman"/>
          <w:color w:val="000000"/>
          <w:sz w:val="24"/>
          <w:szCs w:val="24"/>
        </w:rPr>
        <w:t xml:space="preserve">. </w:t>
      </w:r>
      <w:r w:rsidR="00755710" w:rsidRPr="006C174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6C174B" w:rsidRDefault="00755710" w:rsidP="006C174B">
      <w:pPr>
        <w:spacing w:line="276" w:lineRule="auto"/>
        <w:ind w:firstLine="567"/>
        <w:jc w:val="both"/>
        <w:rPr>
          <w:color w:val="000000"/>
          <w:shd w:val="clear" w:color="auto" w:fill="FFFFFF"/>
        </w:rPr>
      </w:pPr>
      <w:r w:rsidRPr="006C174B">
        <w:rPr>
          <w:color w:val="000000"/>
        </w:rPr>
        <w:t xml:space="preserve">1) </w:t>
      </w:r>
      <w:r w:rsidRPr="006C174B">
        <w:rPr>
          <w:color w:val="000000"/>
          <w:shd w:val="clear" w:color="auto" w:fill="FFFFFF"/>
        </w:rPr>
        <w:t xml:space="preserve">отсутствие контролируемого лица либо его представителя не препятствует оценке </w:t>
      </w:r>
      <w:r w:rsidRPr="006C174B">
        <w:rPr>
          <w:color w:val="000000"/>
        </w:rPr>
        <w:t xml:space="preserve">должностным лицом, уполномоченным осуществлять муниципальный земельный контроль, </w:t>
      </w:r>
      <w:r w:rsidRPr="006C174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6C174B" w:rsidRDefault="00755710" w:rsidP="006C174B">
      <w:pPr>
        <w:spacing w:line="276" w:lineRule="auto"/>
        <w:ind w:firstLine="567"/>
        <w:jc w:val="both"/>
        <w:rPr>
          <w:color w:val="000000"/>
        </w:rPr>
      </w:pPr>
      <w:r w:rsidRPr="006C174B">
        <w:rPr>
          <w:color w:val="000000"/>
          <w:shd w:val="clear" w:color="auto" w:fill="FFFFFF"/>
        </w:rPr>
        <w:t xml:space="preserve">2) отсутствие признаков </w:t>
      </w:r>
      <w:r w:rsidRPr="006C174B">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6C174B" w:rsidRDefault="00755710" w:rsidP="006C174B">
      <w:pPr>
        <w:spacing w:line="276" w:lineRule="auto"/>
        <w:ind w:firstLine="567"/>
        <w:jc w:val="both"/>
        <w:rPr>
          <w:color w:val="000000"/>
        </w:rPr>
      </w:pPr>
      <w:r w:rsidRPr="006C174B">
        <w:rPr>
          <w:color w:val="000000"/>
        </w:rPr>
        <w:t>3) имеются уважительные причины для отсутствия контролируемого лица (болезнь</w:t>
      </w:r>
      <w:r w:rsidRPr="006C174B">
        <w:rPr>
          <w:color w:val="000000"/>
          <w:shd w:val="clear" w:color="auto" w:fill="FFFFFF"/>
        </w:rPr>
        <w:t xml:space="preserve"> контролируемого лица</w:t>
      </w:r>
      <w:r w:rsidRPr="006C174B">
        <w:rPr>
          <w:color w:val="000000"/>
        </w:rPr>
        <w:t>, его командировка и т.п.) при проведении</w:t>
      </w:r>
      <w:r w:rsidRPr="006C174B">
        <w:rPr>
          <w:color w:val="000000"/>
          <w:shd w:val="clear" w:color="auto" w:fill="FFFFFF"/>
        </w:rPr>
        <w:t xml:space="preserve"> контрольного мероприятия</w:t>
      </w:r>
      <w:r w:rsidRPr="006C174B">
        <w:rPr>
          <w:color w:val="000000"/>
        </w:rPr>
        <w:t>.</w:t>
      </w:r>
    </w:p>
    <w:p w14:paraId="1C667F16" w14:textId="6B1471CF" w:rsidR="00755710" w:rsidRPr="006C174B" w:rsidRDefault="001B3D0E"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2</w:t>
      </w:r>
      <w:r w:rsidR="00755710" w:rsidRPr="006C174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3263667"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6C174B" w:rsidRDefault="00755710" w:rsidP="006C174B">
      <w:pPr>
        <w:pStyle w:val="s1"/>
        <w:spacing w:line="276" w:lineRule="auto"/>
        <w:ind w:firstLine="567"/>
        <w:rPr>
          <w:rFonts w:ascii="Times New Roman" w:hAnsi="Times New Roman" w:cs="Times New Roman"/>
          <w:color w:val="000000"/>
          <w:sz w:val="24"/>
          <w:szCs w:val="24"/>
        </w:rPr>
      </w:pPr>
      <w:r w:rsidRPr="006C174B">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31AA4F54"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lastRenderedPageBreak/>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62E24582"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755710" w:rsidRPr="006C174B">
          <w:rPr>
            <w:rStyle w:val="a5"/>
            <w:rFonts w:ascii="Times New Roman" w:hAnsi="Times New Roman" w:cs="Times New Roman"/>
            <w:color w:val="000000"/>
            <w:sz w:val="24"/>
            <w:szCs w:val="24"/>
            <w:u w:val="none"/>
          </w:rPr>
          <w:t>частью 2 статьи 90</w:t>
        </w:r>
      </w:hyperlink>
      <w:r w:rsidR="00755710" w:rsidRPr="006C174B">
        <w:rPr>
          <w:rFonts w:ascii="Times New Roman" w:hAnsi="Times New Roman" w:cs="Times New Roman"/>
          <w:color w:val="000000"/>
          <w:sz w:val="24"/>
          <w:szCs w:val="24"/>
        </w:rPr>
        <w:t xml:space="preserve"> Федерального закона от 31.07.2020 №248-ФЗ «О государственном контроле (надзоре) и муниципальном контроле в Российской Федерации».</w:t>
      </w:r>
    </w:p>
    <w:p w14:paraId="587482D1" w14:textId="58BFED50"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6C174B" w:rsidRDefault="00755710" w:rsidP="006C174B">
      <w:pPr>
        <w:spacing w:line="276" w:lineRule="auto"/>
        <w:ind w:firstLine="567"/>
        <w:jc w:val="both"/>
        <w:rPr>
          <w:color w:val="000000"/>
        </w:rPr>
      </w:pPr>
      <w:r w:rsidRPr="006C174B">
        <w:rPr>
          <w:color w:val="000000"/>
        </w:rPr>
        <w:t>Оформление акта производится на месте проведения контрольного мероприятия в день окончания проведения такого мероприятия,</w:t>
      </w:r>
      <w:r w:rsidRPr="006C174B">
        <w:rPr>
          <w:color w:val="000000"/>
          <w:shd w:val="clear" w:color="auto" w:fill="FFFFFF"/>
        </w:rPr>
        <w:t xml:space="preserve"> если иной порядок оформления акта не установлен Правительством Российской Федерации</w:t>
      </w:r>
      <w:r w:rsidRPr="006C174B">
        <w:rPr>
          <w:color w:val="000000"/>
        </w:rPr>
        <w:t>.</w:t>
      </w:r>
    </w:p>
    <w:p w14:paraId="02758F0E"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1540B97A"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.1</w:t>
      </w:r>
      <w:r w:rsidRPr="006C174B">
        <w:rPr>
          <w:rFonts w:ascii="Times New Roman" w:hAnsi="Times New Roman" w:cs="Times New Roman"/>
          <w:color w:val="000000"/>
          <w:sz w:val="24"/>
          <w:szCs w:val="24"/>
        </w:rPr>
        <w:t>6</w:t>
      </w:r>
      <w:r w:rsidR="00755710" w:rsidRPr="006C174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A5A781F" w14:textId="5AB8C82B"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17</w:t>
      </w:r>
      <w:r w:rsidR="00755710" w:rsidRPr="006C174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C174B">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00755710" w:rsidRPr="006C174B">
        <w:rPr>
          <w:rFonts w:ascii="Times New Roman" w:hAnsi="Times New Roman" w:cs="Times New Roman"/>
          <w:color w:val="000000"/>
          <w:sz w:val="24"/>
          <w:szCs w:val="24"/>
          <w:shd w:val="clear" w:color="auto" w:fill="FFFFFF"/>
        </w:rPr>
        <w:lastRenderedPageBreak/>
        <w:t>электронной форме, в том числе через федеральную государственную информационную систему «</w:t>
      </w:r>
      <w:r w:rsidR="00755710" w:rsidRPr="006C174B">
        <w:rPr>
          <w:rFonts w:ascii="Times New Roman" w:hAnsi="Times New Roman" w:cs="Times New Roman"/>
          <w:color w:val="000000"/>
          <w:sz w:val="24"/>
          <w:szCs w:val="24"/>
        </w:rPr>
        <w:t>Единый портал</w:t>
      </w:r>
      <w:r w:rsidR="00755710" w:rsidRPr="006C174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174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174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80C49FC"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2BE0FCD5" w:rsidR="00755710" w:rsidRPr="006C174B" w:rsidRDefault="001B3D0E"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18</w:t>
      </w:r>
      <w:r w:rsidR="00755710" w:rsidRPr="006C174B">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8AE9630"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w:t>
      </w:r>
      <w:r w:rsidRPr="006C174B">
        <w:rPr>
          <w:rFonts w:ascii="Times New Roman" w:hAnsi="Times New Roman" w:cs="Times New Roman"/>
          <w:color w:val="000000"/>
          <w:sz w:val="24"/>
          <w:szCs w:val="24"/>
        </w:rPr>
        <w:t>19</w:t>
      </w:r>
      <w:r w:rsidR="00755710" w:rsidRPr="006C174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bookmarkStart w:id="2" w:name="Par318"/>
      <w:bookmarkEnd w:id="2"/>
      <w:r w:rsidRPr="006C174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6C174B">
        <w:rPr>
          <w:rFonts w:ascii="Times New Roman" w:hAnsi="Times New Roman" w:cs="Times New Roman"/>
          <w:color w:val="000000"/>
          <w:sz w:val="24"/>
          <w:szCs w:val="24"/>
        </w:rPr>
        <w:lastRenderedPageBreak/>
        <w:t>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6C174B" w:rsidRDefault="00755710" w:rsidP="006C174B">
      <w:pPr>
        <w:pStyle w:val="ConsPlusNormal"/>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6C174B" w:rsidRDefault="00755710" w:rsidP="006C174B">
      <w:pPr>
        <w:spacing w:line="276" w:lineRule="auto"/>
        <w:ind w:firstLine="567"/>
        <w:jc w:val="both"/>
        <w:rPr>
          <w:color w:val="000000"/>
        </w:rPr>
      </w:pPr>
      <w:r w:rsidRPr="006C174B">
        <w:rPr>
          <w:color w:val="000000"/>
        </w:rPr>
        <w:t xml:space="preserve">4) </w:t>
      </w:r>
      <w:r w:rsidRPr="006C174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174B">
        <w:rPr>
          <w:color w:val="000000"/>
        </w:rPr>
        <w:t>;</w:t>
      </w:r>
    </w:p>
    <w:p w14:paraId="33EDBF26" w14:textId="77777777" w:rsidR="00755710" w:rsidRPr="006C174B" w:rsidRDefault="00755710"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A1FF7C1" w14:textId="34EFF2D8" w:rsidR="00755710" w:rsidRPr="006C174B" w:rsidRDefault="001B3D0E" w:rsidP="006C174B">
      <w:pPr>
        <w:pStyle w:val="ConsPlusNormal"/>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3</w:t>
      </w:r>
      <w:r w:rsidR="00755710" w:rsidRPr="006C174B">
        <w:rPr>
          <w:rFonts w:ascii="Times New Roman" w:hAnsi="Times New Roman" w:cs="Times New Roman"/>
          <w:color w:val="000000"/>
          <w:sz w:val="24"/>
          <w:szCs w:val="24"/>
        </w:rPr>
        <w:t>.2</w:t>
      </w:r>
      <w:r w:rsidRPr="006C174B">
        <w:rPr>
          <w:rFonts w:ascii="Times New Roman" w:hAnsi="Times New Roman" w:cs="Times New Roman"/>
          <w:color w:val="000000"/>
          <w:sz w:val="24"/>
          <w:szCs w:val="24"/>
        </w:rPr>
        <w:t>0</w:t>
      </w:r>
      <w:r w:rsidR="00755710" w:rsidRPr="006C174B">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7E08" w:rsidRPr="006C174B">
        <w:rPr>
          <w:rFonts w:ascii="Times New Roman" w:hAnsi="Times New Roman" w:cs="Times New Roman"/>
          <w:color w:val="000000"/>
          <w:sz w:val="24"/>
          <w:szCs w:val="24"/>
        </w:rPr>
        <w:t>Брянской области</w:t>
      </w:r>
      <w:r w:rsidR="00755710" w:rsidRPr="006C174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7707E2E" w14:textId="77777777" w:rsidR="00755710" w:rsidRPr="006C174B" w:rsidRDefault="00755710" w:rsidP="006C174B">
      <w:pPr>
        <w:spacing w:after="240" w:line="276" w:lineRule="auto"/>
        <w:ind w:firstLine="567"/>
        <w:jc w:val="both"/>
      </w:pPr>
      <w:r w:rsidRPr="006C174B">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71D402CF" w14:textId="2E333152" w:rsidR="0016290D" w:rsidRPr="006C174B" w:rsidRDefault="001B3D0E" w:rsidP="006C174B">
      <w:pPr>
        <w:pStyle w:val="3"/>
        <w:spacing w:after="0"/>
        <w:rPr>
          <w:sz w:val="24"/>
          <w:szCs w:val="24"/>
        </w:rPr>
      </w:pPr>
      <w:r w:rsidRPr="006C174B">
        <w:rPr>
          <w:sz w:val="24"/>
          <w:szCs w:val="24"/>
        </w:rPr>
        <w:t>4</w:t>
      </w:r>
      <w:r w:rsidR="00755710" w:rsidRPr="006C174B">
        <w:rPr>
          <w:sz w:val="24"/>
          <w:szCs w:val="24"/>
        </w:rPr>
        <w:t xml:space="preserve">. </w:t>
      </w:r>
      <w:r w:rsidR="0016290D" w:rsidRPr="006C174B">
        <w:rPr>
          <w:sz w:val="24"/>
          <w:szCs w:val="24"/>
        </w:rPr>
        <w:t xml:space="preserve"> Досудебный порядок подачи жалобы</w:t>
      </w:r>
    </w:p>
    <w:p w14:paraId="670FD5DF" w14:textId="4C633DC2" w:rsidR="00755710" w:rsidRPr="006C174B" w:rsidRDefault="001B3D0E" w:rsidP="006C174B">
      <w:pPr>
        <w:pStyle w:val="ConsPlusNormal"/>
        <w:spacing w:after="240"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4</w:t>
      </w:r>
      <w:r w:rsidR="00755710" w:rsidRPr="006C174B">
        <w:rPr>
          <w:rFonts w:ascii="Times New Roman" w:hAnsi="Times New Roman" w:cs="Times New Roman"/>
          <w:color w:val="000000"/>
          <w:sz w:val="24"/>
          <w:szCs w:val="24"/>
        </w:rPr>
        <w:t xml:space="preserve">.1. </w:t>
      </w:r>
      <w:r w:rsidRPr="006C174B">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58CBC07" w14:textId="2F2F463F" w:rsidR="00755710" w:rsidRPr="006C174B" w:rsidRDefault="001B3D0E" w:rsidP="006C174B">
      <w:pPr>
        <w:pStyle w:val="3"/>
        <w:rPr>
          <w:sz w:val="24"/>
          <w:szCs w:val="24"/>
        </w:rPr>
      </w:pPr>
      <w:r w:rsidRPr="006C174B">
        <w:rPr>
          <w:sz w:val="24"/>
          <w:szCs w:val="24"/>
        </w:rPr>
        <w:t>5</w:t>
      </w:r>
      <w:r w:rsidR="00755710" w:rsidRPr="006C174B">
        <w:rPr>
          <w:sz w:val="24"/>
          <w:szCs w:val="24"/>
        </w:rPr>
        <w:t>. Ключевые показатели муниципального земельного контроля и их целевые значения</w:t>
      </w:r>
    </w:p>
    <w:p w14:paraId="68C526AC" w14:textId="716F4C99" w:rsidR="00755710" w:rsidRPr="006C174B" w:rsidRDefault="001B3D0E" w:rsidP="006C174B">
      <w:pPr>
        <w:pStyle w:val="14"/>
        <w:spacing w:line="276" w:lineRule="auto"/>
        <w:ind w:firstLine="567"/>
        <w:jc w:val="both"/>
        <w:rPr>
          <w:rFonts w:ascii="Times New Roman" w:hAnsi="Times New Roman" w:cs="Times New Roman"/>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0A42761" w:rsidR="00755710" w:rsidRPr="006C174B" w:rsidRDefault="001B3D0E" w:rsidP="006C174B">
      <w:pPr>
        <w:pStyle w:val="14"/>
        <w:spacing w:line="276" w:lineRule="auto"/>
        <w:ind w:firstLine="567"/>
        <w:jc w:val="both"/>
        <w:rPr>
          <w:rFonts w:ascii="Times New Roman" w:hAnsi="Times New Roman" w:cs="Times New Roman"/>
          <w:color w:val="000000"/>
          <w:sz w:val="24"/>
          <w:szCs w:val="24"/>
        </w:rPr>
      </w:pPr>
      <w:r w:rsidRPr="006C174B">
        <w:rPr>
          <w:rFonts w:ascii="Times New Roman" w:hAnsi="Times New Roman" w:cs="Times New Roman"/>
          <w:color w:val="000000"/>
          <w:sz w:val="24"/>
          <w:szCs w:val="24"/>
        </w:rPr>
        <w:t>5</w:t>
      </w:r>
      <w:r w:rsidR="00755710" w:rsidRPr="006C174B">
        <w:rPr>
          <w:rFonts w:ascii="Times New Roman" w:hAnsi="Times New Roman" w:cs="Times New Roman"/>
          <w:color w:val="000000"/>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9E2CF0" w:rsidRPr="006C174B">
        <w:rPr>
          <w:rFonts w:ascii="Times New Roman" w:hAnsi="Times New Roman" w:cs="Times New Roman"/>
          <w:color w:val="000000"/>
          <w:sz w:val="24"/>
          <w:szCs w:val="24"/>
        </w:rPr>
        <w:t>Навлинским поселковым Советом народных депутатов</w:t>
      </w:r>
      <w:r w:rsidR="00755710" w:rsidRPr="006C174B">
        <w:rPr>
          <w:rFonts w:ascii="Times New Roman" w:hAnsi="Times New Roman" w:cs="Times New Roman"/>
          <w:color w:val="000000"/>
          <w:sz w:val="24"/>
          <w:szCs w:val="24"/>
        </w:rPr>
        <w:t>.</w:t>
      </w:r>
    </w:p>
    <w:p w14:paraId="766C3A9B" w14:textId="311133F0" w:rsidR="00097147" w:rsidRPr="006C174B" w:rsidRDefault="00097147" w:rsidP="006C174B">
      <w:pPr>
        <w:pStyle w:val="14"/>
        <w:spacing w:line="276" w:lineRule="auto"/>
        <w:ind w:firstLine="567"/>
        <w:jc w:val="both"/>
        <w:rPr>
          <w:rFonts w:ascii="Times New Roman" w:hAnsi="Times New Roman" w:cs="Times New Roman"/>
          <w:sz w:val="24"/>
          <w:szCs w:val="24"/>
        </w:rPr>
      </w:pPr>
    </w:p>
    <w:p w14:paraId="7C0239C1" w14:textId="77777777" w:rsidR="00097147" w:rsidRDefault="00097147" w:rsidP="006C174B">
      <w:pPr>
        <w:pStyle w:val="14"/>
        <w:spacing w:line="276" w:lineRule="auto"/>
        <w:ind w:firstLine="567"/>
        <w:jc w:val="both"/>
        <w:rPr>
          <w:rFonts w:ascii="Times New Roman" w:hAnsi="Times New Roman" w:cs="Times New Roman"/>
          <w:sz w:val="24"/>
          <w:szCs w:val="24"/>
        </w:rPr>
      </w:pPr>
    </w:p>
    <w:p w14:paraId="44FDA2B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4CF8A86A"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7A61C1DF"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3578046"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EE0C570"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30032285"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03501113" w14:textId="77777777" w:rsidR="006C174B" w:rsidRDefault="006C174B" w:rsidP="006C174B">
      <w:pPr>
        <w:pStyle w:val="14"/>
        <w:spacing w:line="276" w:lineRule="auto"/>
        <w:ind w:firstLine="567"/>
        <w:jc w:val="both"/>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547"/>
      </w:tblGrid>
      <w:tr w:rsidR="006C174B" w:rsidRPr="004B6984" w14:paraId="11F64B04" w14:textId="77777777" w:rsidTr="0053276C">
        <w:tc>
          <w:tcPr>
            <w:tcW w:w="4695" w:type="dxa"/>
          </w:tcPr>
          <w:p w14:paraId="2A658765" w14:textId="77777777" w:rsidR="006C174B" w:rsidRPr="004B6984" w:rsidRDefault="006C174B" w:rsidP="00CF519A">
            <w:pPr>
              <w:spacing w:line="276" w:lineRule="auto"/>
              <w:rPr>
                <w:b/>
                <w:bCs/>
              </w:rPr>
            </w:pPr>
          </w:p>
        </w:tc>
        <w:tc>
          <w:tcPr>
            <w:tcW w:w="4774" w:type="dxa"/>
          </w:tcPr>
          <w:p w14:paraId="1408000A" w14:textId="7FCCEADA" w:rsidR="006C174B" w:rsidRPr="006C174B" w:rsidRDefault="006C174B" w:rsidP="006C174B">
            <w:pPr>
              <w:spacing w:line="276" w:lineRule="auto"/>
              <w:jc w:val="right"/>
              <w:rPr>
                <w:b/>
                <w:bCs/>
                <w:sz w:val="22"/>
                <w:szCs w:val="22"/>
              </w:rPr>
            </w:pPr>
            <w:r w:rsidRPr="006C174B">
              <w:rPr>
                <w:color w:val="000000"/>
                <w:sz w:val="22"/>
                <w:szCs w:val="22"/>
              </w:rPr>
              <w:t>Приложение №1</w:t>
            </w:r>
          </w:p>
        </w:tc>
      </w:tr>
      <w:tr w:rsidR="006C174B" w:rsidRPr="004B6984" w14:paraId="2CD0AB45" w14:textId="77777777" w:rsidTr="0053276C">
        <w:tc>
          <w:tcPr>
            <w:tcW w:w="4695" w:type="dxa"/>
          </w:tcPr>
          <w:p w14:paraId="30A88197" w14:textId="77777777" w:rsidR="006C174B" w:rsidRPr="004B6984" w:rsidRDefault="006C174B" w:rsidP="00CF519A">
            <w:pPr>
              <w:spacing w:line="276" w:lineRule="auto"/>
              <w:rPr>
                <w:b/>
                <w:bCs/>
              </w:rPr>
            </w:pPr>
          </w:p>
        </w:tc>
        <w:tc>
          <w:tcPr>
            <w:tcW w:w="4774" w:type="dxa"/>
          </w:tcPr>
          <w:p w14:paraId="14160BD5" w14:textId="364C4C58" w:rsidR="006C174B" w:rsidRPr="006C174B" w:rsidRDefault="006C174B" w:rsidP="002D6041">
            <w:pPr>
              <w:pStyle w:val="ConsPlusNormal"/>
              <w:spacing w:line="276" w:lineRule="auto"/>
              <w:ind w:firstLine="0"/>
              <w:jc w:val="both"/>
              <w:rPr>
                <w:b/>
                <w:bCs/>
                <w:sz w:val="22"/>
                <w:szCs w:val="22"/>
              </w:rPr>
            </w:pPr>
            <w:r w:rsidRPr="006C174B">
              <w:rPr>
                <w:rFonts w:ascii="Times New Roman" w:hAnsi="Times New Roman" w:cs="Times New Roman"/>
                <w:color w:val="000000"/>
                <w:sz w:val="22"/>
                <w:szCs w:val="22"/>
              </w:rPr>
              <w:t xml:space="preserve">к Положению о муниципальном земельном контроле в границах Навлинского </w:t>
            </w:r>
            <w:r w:rsidR="002D6041">
              <w:rPr>
                <w:rFonts w:ascii="Times New Roman" w:hAnsi="Times New Roman" w:cs="Times New Roman"/>
                <w:color w:val="000000"/>
                <w:sz w:val="22"/>
                <w:szCs w:val="22"/>
              </w:rPr>
              <w:t>муниципального района</w:t>
            </w:r>
          </w:p>
        </w:tc>
      </w:tr>
    </w:tbl>
    <w:p w14:paraId="30920D4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20C17779" w14:textId="77777777" w:rsidR="006C174B" w:rsidRDefault="006C174B" w:rsidP="006C174B">
      <w:pPr>
        <w:pStyle w:val="14"/>
        <w:spacing w:line="276" w:lineRule="auto"/>
        <w:ind w:firstLine="567"/>
        <w:jc w:val="both"/>
        <w:rPr>
          <w:rFonts w:ascii="Times New Roman" w:hAnsi="Times New Roman" w:cs="Times New Roman"/>
          <w:sz w:val="24"/>
          <w:szCs w:val="24"/>
        </w:rPr>
      </w:pPr>
    </w:p>
    <w:p w14:paraId="1B412B48" w14:textId="77777777" w:rsidR="006C174B" w:rsidRDefault="00755710" w:rsidP="006C174B">
      <w:pPr>
        <w:pStyle w:val="3"/>
        <w:spacing w:before="0" w:after="0" w:line="276" w:lineRule="auto"/>
        <w:rPr>
          <w:b w:val="0"/>
          <w:caps/>
          <w:sz w:val="24"/>
          <w:szCs w:val="24"/>
        </w:rPr>
      </w:pPr>
      <w:bookmarkStart w:id="3" w:name="Par381"/>
      <w:bookmarkEnd w:id="3"/>
      <w:r w:rsidRPr="006C174B">
        <w:rPr>
          <w:b w:val="0"/>
          <w:caps/>
          <w:sz w:val="24"/>
          <w:szCs w:val="24"/>
        </w:rPr>
        <w:t xml:space="preserve">Индикаторы риска </w:t>
      </w:r>
    </w:p>
    <w:p w14:paraId="75A9FDEC" w14:textId="2E261CA2" w:rsidR="00755710" w:rsidRPr="006C174B" w:rsidRDefault="00755710" w:rsidP="006C174B">
      <w:pPr>
        <w:pStyle w:val="3"/>
        <w:spacing w:before="0" w:after="0" w:line="276" w:lineRule="auto"/>
        <w:rPr>
          <w:b w:val="0"/>
          <w:caps/>
          <w:sz w:val="24"/>
          <w:szCs w:val="24"/>
        </w:rPr>
      </w:pPr>
      <w:r w:rsidRPr="006C174B">
        <w:rPr>
          <w:b w:val="0"/>
          <w:caps/>
          <w:sz w:val="24"/>
          <w:szCs w:val="24"/>
        </w:rPr>
        <w:t>нарушения обязательных требований, используемые для определения необходимости проведения внеплановых</w:t>
      </w:r>
      <w:r w:rsidR="006C174B" w:rsidRPr="006C174B">
        <w:rPr>
          <w:b w:val="0"/>
          <w:caps/>
          <w:sz w:val="24"/>
          <w:szCs w:val="24"/>
        </w:rPr>
        <w:t xml:space="preserve"> </w:t>
      </w:r>
      <w:r w:rsidRPr="006C174B">
        <w:rPr>
          <w:b w:val="0"/>
          <w:caps/>
          <w:sz w:val="24"/>
          <w:szCs w:val="24"/>
        </w:rPr>
        <w:t xml:space="preserve">проверок при осуществлении администрацией </w:t>
      </w:r>
      <w:r w:rsidR="009E2CF0" w:rsidRPr="006C174B">
        <w:rPr>
          <w:b w:val="0"/>
          <w:caps/>
          <w:sz w:val="24"/>
          <w:szCs w:val="24"/>
        </w:rPr>
        <w:t>Навлинского района Брянской области</w:t>
      </w:r>
      <w:r w:rsidRPr="006C174B">
        <w:rPr>
          <w:b w:val="0"/>
          <w:i/>
          <w:iCs/>
          <w:caps/>
          <w:sz w:val="24"/>
          <w:szCs w:val="24"/>
        </w:rPr>
        <w:t xml:space="preserve"> </w:t>
      </w:r>
      <w:r w:rsidRPr="006C174B">
        <w:rPr>
          <w:b w:val="0"/>
          <w:caps/>
          <w:sz w:val="24"/>
          <w:szCs w:val="24"/>
        </w:rPr>
        <w:t xml:space="preserve"> муниципального земельного контроля</w:t>
      </w:r>
    </w:p>
    <w:p w14:paraId="5842D5AA" w14:textId="77777777" w:rsidR="0053276C" w:rsidRDefault="0053276C" w:rsidP="0053276C">
      <w:pPr>
        <w:pStyle w:val="aff4"/>
        <w:widowControl w:val="0"/>
        <w:numPr>
          <w:ilvl w:val="0"/>
          <w:numId w:val="1"/>
        </w:numPr>
        <w:suppressAutoHyphens/>
        <w:autoSpaceDE w:val="0"/>
        <w:jc w:val="both"/>
      </w:pPr>
      <w:r>
        <w:t xml:space="preserve">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170BBAF8" w14:textId="77777777" w:rsidR="0053276C" w:rsidRDefault="0053276C" w:rsidP="0053276C">
      <w:pPr>
        <w:pStyle w:val="aff4"/>
        <w:widowControl w:val="0"/>
        <w:numPr>
          <w:ilvl w:val="0"/>
          <w:numId w:val="1"/>
        </w:numPr>
        <w:tabs>
          <w:tab w:val="left" w:pos="-142"/>
        </w:tabs>
        <w:suppressAutoHyphens/>
        <w:autoSpaceDE w:val="0"/>
        <w:ind w:left="-142"/>
        <w:jc w:val="both"/>
      </w:pPr>
      <w:r>
        <w:t xml:space="preserve">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 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Методическое пособие подготовлено Лабораторией территориального развития «Мост» 55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 </w:t>
      </w:r>
    </w:p>
    <w:p w14:paraId="38107843" w14:textId="77777777" w:rsidR="0053276C" w:rsidRDefault="0053276C" w:rsidP="0053276C">
      <w:pPr>
        <w:pStyle w:val="aff4"/>
        <w:widowControl w:val="0"/>
        <w:numPr>
          <w:ilvl w:val="0"/>
          <w:numId w:val="1"/>
        </w:numPr>
        <w:suppressAutoHyphens/>
        <w:autoSpaceDE w:val="0"/>
        <w:ind w:left="-142"/>
        <w:jc w:val="both"/>
      </w:pPr>
      <w:r>
        <w:t xml:space="preserve">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 5)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w:t>
      </w:r>
      <w:r>
        <w:lastRenderedPageBreak/>
        <w:t>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метра;</w:t>
      </w:r>
    </w:p>
    <w:p w14:paraId="6AE276B5" w14:textId="77777777" w:rsidR="0053276C" w:rsidRDefault="0053276C" w:rsidP="0053276C">
      <w:pPr>
        <w:pStyle w:val="aff4"/>
        <w:widowControl w:val="0"/>
        <w:numPr>
          <w:ilvl w:val="0"/>
          <w:numId w:val="1"/>
        </w:numPr>
        <w:suppressAutoHyphens/>
        <w:autoSpaceDE w:val="0"/>
        <w:ind w:left="-142"/>
        <w:jc w:val="both"/>
      </w:pPr>
      <w:r>
        <w:t xml:space="preserve"> 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 </w:t>
      </w:r>
    </w:p>
    <w:p w14:paraId="0CF0EBD4" w14:textId="77777777" w:rsidR="0053276C" w:rsidRDefault="0053276C" w:rsidP="0053276C">
      <w:pPr>
        <w:pStyle w:val="aff4"/>
        <w:widowControl w:val="0"/>
        <w:numPr>
          <w:ilvl w:val="0"/>
          <w:numId w:val="1"/>
        </w:numPr>
        <w:suppressAutoHyphens/>
        <w:autoSpaceDE w:val="0"/>
        <w:ind w:left="-142" w:firstLine="142"/>
        <w:jc w:val="both"/>
      </w:pPr>
      <w: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14:paraId="1193D10D" w14:textId="77777777" w:rsidR="0053276C" w:rsidRDefault="0053276C" w:rsidP="0053276C">
      <w:pPr>
        <w:pStyle w:val="aff4"/>
        <w:widowControl w:val="0"/>
        <w:numPr>
          <w:ilvl w:val="0"/>
          <w:numId w:val="1"/>
        </w:numPr>
        <w:suppressAutoHyphens/>
        <w:autoSpaceDE w:val="0"/>
        <w:ind w:left="-142" w:firstLine="142"/>
        <w:jc w:val="both"/>
      </w:pPr>
      <w:r>
        <w:t xml:space="preserve"> 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14:paraId="6EC79991" w14:textId="77777777" w:rsidR="0053276C" w:rsidRDefault="0053276C" w:rsidP="0053276C">
      <w:pPr>
        <w:pStyle w:val="aff4"/>
        <w:widowControl w:val="0"/>
        <w:numPr>
          <w:ilvl w:val="0"/>
          <w:numId w:val="1"/>
        </w:numPr>
        <w:suppressAutoHyphens/>
        <w:autoSpaceDE w:val="0"/>
        <w:ind w:left="-142" w:firstLine="142"/>
        <w:jc w:val="both"/>
      </w:pPr>
      <w:r>
        <w:t xml:space="preserve">9)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14:paraId="7A5B3234" w14:textId="77777777" w:rsidR="0053276C" w:rsidRDefault="0053276C" w:rsidP="0053276C">
      <w:pPr>
        <w:pStyle w:val="aff4"/>
        <w:widowControl w:val="0"/>
        <w:numPr>
          <w:ilvl w:val="0"/>
          <w:numId w:val="1"/>
        </w:numPr>
        <w:suppressAutoHyphens/>
        <w:autoSpaceDE w:val="0"/>
        <w:ind w:left="-142" w:firstLine="142"/>
        <w:jc w:val="both"/>
      </w:pPr>
      <w:r>
        <w:t xml:space="preserve">10)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Методическое пособие подготовлено Лабораторией территориального развития «Мост» 56 на использование земельного участка без его предоставления и установления сервитута, проектной документацией и др.); </w:t>
      </w:r>
    </w:p>
    <w:p w14:paraId="17A1EFB3" w14:textId="77777777" w:rsidR="0053276C" w:rsidRDefault="0053276C" w:rsidP="0053276C">
      <w:pPr>
        <w:pStyle w:val="aff4"/>
        <w:widowControl w:val="0"/>
        <w:numPr>
          <w:ilvl w:val="0"/>
          <w:numId w:val="1"/>
        </w:numPr>
        <w:suppressAutoHyphens/>
        <w:autoSpaceDE w:val="0"/>
        <w:ind w:left="-142" w:firstLine="142"/>
        <w:jc w:val="both"/>
      </w:pPr>
      <w:r>
        <w:t xml:space="preserve">11)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3A7574C7" w14:textId="3848D342" w:rsidR="0053276C" w:rsidRPr="0053276C" w:rsidRDefault="0053276C" w:rsidP="0053276C">
      <w:pPr>
        <w:pStyle w:val="aff4"/>
        <w:widowControl w:val="0"/>
        <w:numPr>
          <w:ilvl w:val="0"/>
          <w:numId w:val="1"/>
        </w:numPr>
        <w:suppressAutoHyphens/>
        <w:autoSpaceDE w:val="0"/>
        <w:ind w:left="-142" w:firstLine="142"/>
        <w:jc w:val="both"/>
        <w:rPr>
          <w:rFonts w:eastAsia="Calibri"/>
          <w:bCs/>
          <w:lang w:eastAsia="zh-CN"/>
        </w:rPr>
      </w:pPr>
      <w:r>
        <w:t xml:space="preserve">            12)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7E807C76" w14:textId="124ABD0A" w:rsidR="00564EC8" w:rsidRPr="006C174B" w:rsidRDefault="00564EC8" w:rsidP="0053276C">
      <w:pPr>
        <w:pStyle w:val="ConsPlusNormal"/>
        <w:spacing w:before="240" w:line="276" w:lineRule="auto"/>
        <w:ind w:left="-142" w:firstLine="142"/>
        <w:jc w:val="both"/>
        <w:rPr>
          <w:sz w:val="24"/>
          <w:szCs w:val="24"/>
        </w:rPr>
      </w:pPr>
    </w:p>
    <w:sectPr w:rsidR="00564EC8" w:rsidRPr="006C174B" w:rsidSect="0053276C">
      <w:headerReference w:type="even" r:id="rId13"/>
      <w:footerReference w:type="default" r:id="rId14"/>
      <w:pgSz w:w="11906" w:h="16838"/>
      <w:pgMar w:top="851" w:right="1416" w:bottom="142"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DF23" w14:textId="77777777" w:rsidR="0066555B" w:rsidRDefault="0066555B" w:rsidP="00755710">
      <w:r>
        <w:separator/>
      </w:r>
    </w:p>
  </w:endnote>
  <w:endnote w:type="continuationSeparator" w:id="0">
    <w:p w14:paraId="38CC16EE" w14:textId="77777777" w:rsidR="0066555B" w:rsidRDefault="0066555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7234"/>
      <w:docPartObj>
        <w:docPartGallery w:val="Page Numbers (Bottom of Page)"/>
        <w:docPartUnique/>
      </w:docPartObj>
    </w:sdtPr>
    <w:sdtEndPr>
      <w:rPr>
        <w:sz w:val="22"/>
        <w:szCs w:val="22"/>
      </w:rPr>
    </w:sdtEndPr>
    <w:sdtContent>
      <w:p w14:paraId="7308A61E" w14:textId="17C38E70" w:rsidR="004422A4" w:rsidRPr="004422A4" w:rsidRDefault="004422A4">
        <w:pPr>
          <w:pStyle w:val="af9"/>
          <w:jc w:val="right"/>
          <w:rPr>
            <w:sz w:val="22"/>
            <w:szCs w:val="22"/>
          </w:rPr>
        </w:pPr>
        <w:r w:rsidRPr="004422A4">
          <w:rPr>
            <w:sz w:val="22"/>
            <w:szCs w:val="22"/>
          </w:rPr>
          <w:fldChar w:fldCharType="begin"/>
        </w:r>
        <w:r w:rsidRPr="004422A4">
          <w:rPr>
            <w:sz w:val="22"/>
            <w:szCs w:val="22"/>
          </w:rPr>
          <w:instrText>PAGE   \* MERGEFORMAT</w:instrText>
        </w:r>
        <w:r w:rsidRPr="004422A4">
          <w:rPr>
            <w:sz w:val="22"/>
            <w:szCs w:val="22"/>
          </w:rPr>
          <w:fldChar w:fldCharType="separate"/>
        </w:r>
        <w:r w:rsidR="00D06E45">
          <w:rPr>
            <w:noProof/>
            <w:sz w:val="22"/>
            <w:szCs w:val="22"/>
          </w:rPr>
          <w:t>13</w:t>
        </w:r>
        <w:r w:rsidRPr="004422A4">
          <w:rPr>
            <w:sz w:val="22"/>
            <w:szCs w:val="22"/>
          </w:rPr>
          <w:fldChar w:fldCharType="end"/>
        </w:r>
      </w:p>
    </w:sdtContent>
  </w:sdt>
  <w:p w14:paraId="46B8FD32" w14:textId="77777777" w:rsidR="004422A4" w:rsidRDefault="004422A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1910" w14:textId="77777777" w:rsidR="0066555B" w:rsidRDefault="0066555B" w:rsidP="00755710">
      <w:r>
        <w:separator/>
      </w:r>
    </w:p>
  </w:footnote>
  <w:footnote w:type="continuationSeparator" w:id="0">
    <w:p w14:paraId="696D5825" w14:textId="77777777" w:rsidR="0066555B" w:rsidRDefault="0066555B"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8DC" w14:textId="1FE0C955" w:rsidR="00564EC8"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3276C">
      <w:rPr>
        <w:rStyle w:val="afb"/>
        <w:noProof/>
      </w:rPr>
      <w:t>12</w:t>
    </w:r>
    <w:r>
      <w:rPr>
        <w:rStyle w:val="afb"/>
      </w:rPr>
      <w:fldChar w:fldCharType="end"/>
    </w:r>
  </w:p>
  <w:p w14:paraId="292390A1" w14:textId="77777777" w:rsidR="00564EC8" w:rsidRDefault="00564EC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95634A"/>
    <w:multiLevelType w:val="hybridMultilevel"/>
    <w:tmpl w:val="CDDAA5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50272093">
    <w:abstractNumId w:val="0"/>
  </w:num>
  <w:num w:numId="2" w16cid:durableId="94912242">
    <w:abstractNumId w:val="1"/>
  </w:num>
  <w:num w:numId="3" w16cid:durableId="669337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81342"/>
    <w:rsid w:val="000866F4"/>
    <w:rsid w:val="00097147"/>
    <w:rsid w:val="000F2368"/>
    <w:rsid w:val="000F4708"/>
    <w:rsid w:val="00110D5A"/>
    <w:rsid w:val="00141166"/>
    <w:rsid w:val="0016290D"/>
    <w:rsid w:val="00186B91"/>
    <w:rsid w:val="001B3D0E"/>
    <w:rsid w:val="001F24D3"/>
    <w:rsid w:val="002205F6"/>
    <w:rsid w:val="002352A3"/>
    <w:rsid w:val="00261E7D"/>
    <w:rsid w:val="00274D2E"/>
    <w:rsid w:val="002975B7"/>
    <w:rsid w:val="002D6041"/>
    <w:rsid w:val="00397F6C"/>
    <w:rsid w:val="003F224C"/>
    <w:rsid w:val="004225E1"/>
    <w:rsid w:val="004422A4"/>
    <w:rsid w:val="004570C8"/>
    <w:rsid w:val="004820FD"/>
    <w:rsid w:val="00486235"/>
    <w:rsid w:val="004B0DE6"/>
    <w:rsid w:val="004B7A77"/>
    <w:rsid w:val="004C7FF7"/>
    <w:rsid w:val="00506E8D"/>
    <w:rsid w:val="00520170"/>
    <w:rsid w:val="0053276C"/>
    <w:rsid w:val="00564EC8"/>
    <w:rsid w:val="00565328"/>
    <w:rsid w:val="005868B9"/>
    <w:rsid w:val="00592EDA"/>
    <w:rsid w:val="005D4C4E"/>
    <w:rsid w:val="005E47DA"/>
    <w:rsid w:val="00603941"/>
    <w:rsid w:val="00607CC7"/>
    <w:rsid w:val="0066555B"/>
    <w:rsid w:val="006A62B6"/>
    <w:rsid w:val="006B3DE3"/>
    <w:rsid w:val="006C174B"/>
    <w:rsid w:val="006E0353"/>
    <w:rsid w:val="00725239"/>
    <w:rsid w:val="00725EA7"/>
    <w:rsid w:val="00733CE1"/>
    <w:rsid w:val="00755710"/>
    <w:rsid w:val="00844AAB"/>
    <w:rsid w:val="008E77DF"/>
    <w:rsid w:val="008F4B59"/>
    <w:rsid w:val="008F7A40"/>
    <w:rsid w:val="00913FE4"/>
    <w:rsid w:val="00935631"/>
    <w:rsid w:val="0097160F"/>
    <w:rsid w:val="009B6A4F"/>
    <w:rsid w:val="009B7E08"/>
    <w:rsid w:val="009D07EB"/>
    <w:rsid w:val="009D1FCE"/>
    <w:rsid w:val="009E2CF0"/>
    <w:rsid w:val="00A129BC"/>
    <w:rsid w:val="00A706C7"/>
    <w:rsid w:val="00A8461E"/>
    <w:rsid w:val="00AF4458"/>
    <w:rsid w:val="00BA73D2"/>
    <w:rsid w:val="00C216BF"/>
    <w:rsid w:val="00C84E06"/>
    <w:rsid w:val="00CA77B6"/>
    <w:rsid w:val="00CF088F"/>
    <w:rsid w:val="00D06E45"/>
    <w:rsid w:val="00D86237"/>
    <w:rsid w:val="00DC0452"/>
    <w:rsid w:val="00EA2201"/>
    <w:rsid w:val="00F04F67"/>
    <w:rsid w:val="00F3236D"/>
    <w:rsid w:val="00F76747"/>
    <w:rsid w:val="00F8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6C88888A-AAD0-4422-BEB2-605FB37F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0813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next w:val="aff3"/>
    <w:uiPriority w:val="99"/>
    <w:rsid w:val="0029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qFormat/>
    <w:rsid w:val="0029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796B-98C9-4BDB-B3F2-A839CEA9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cp:lastModifiedBy>
  <cp:revision>6</cp:revision>
  <cp:lastPrinted>2021-10-19T12:26:00Z</cp:lastPrinted>
  <dcterms:created xsi:type="dcterms:W3CDTF">2023-09-18T12:26:00Z</dcterms:created>
  <dcterms:modified xsi:type="dcterms:W3CDTF">2023-10-31T12:47:00Z</dcterms:modified>
</cp:coreProperties>
</file>