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D2C" w:rsidRDefault="00325D2C" w:rsidP="00B20E10">
      <w:pPr>
        <w:jc w:val="center"/>
        <w:rPr>
          <w:bCs/>
          <w:sz w:val="32"/>
          <w:szCs w:val="32"/>
        </w:rPr>
      </w:pPr>
    </w:p>
    <w:p w:rsidR="00325D2C" w:rsidRPr="00325D2C" w:rsidRDefault="00325D2C" w:rsidP="00325D2C">
      <w:pPr>
        <w:jc w:val="right"/>
        <w:rPr>
          <w:b/>
          <w:bCs/>
          <w:sz w:val="28"/>
          <w:szCs w:val="28"/>
        </w:rPr>
      </w:pPr>
      <w:r w:rsidRPr="00325D2C">
        <w:rPr>
          <w:b/>
          <w:bCs/>
          <w:sz w:val="28"/>
          <w:szCs w:val="28"/>
        </w:rPr>
        <w:t>ПРОЕКТ</w:t>
      </w:r>
    </w:p>
    <w:p w:rsidR="00B20E10" w:rsidRPr="009507D0" w:rsidRDefault="00B20E10" w:rsidP="00B20E10">
      <w:pPr>
        <w:jc w:val="center"/>
        <w:rPr>
          <w:bCs/>
          <w:sz w:val="32"/>
          <w:szCs w:val="32"/>
        </w:rPr>
      </w:pPr>
      <w:r w:rsidRPr="009507D0">
        <w:rPr>
          <w:bCs/>
          <w:sz w:val="32"/>
          <w:szCs w:val="32"/>
        </w:rPr>
        <w:t>АДМИНИСТРАЦИЯ  НАВЛИНСКОГО  РАЙОНА</w:t>
      </w:r>
    </w:p>
    <w:p w:rsidR="00B20E10" w:rsidRPr="009507D0" w:rsidRDefault="00B20E10" w:rsidP="00B20E10">
      <w:pPr>
        <w:jc w:val="center"/>
        <w:rPr>
          <w:bCs/>
          <w:sz w:val="32"/>
          <w:szCs w:val="32"/>
        </w:rPr>
      </w:pPr>
      <w:r w:rsidRPr="009507D0">
        <w:rPr>
          <w:bCs/>
          <w:sz w:val="32"/>
          <w:szCs w:val="32"/>
        </w:rPr>
        <w:t>БРЯНСКОЙ  ОБЛАСТИ</w:t>
      </w:r>
    </w:p>
    <w:p w:rsidR="00B20E10" w:rsidRPr="009507D0" w:rsidRDefault="00B20E10" w:rsidP="00B20E10">
      <w:pPr>
        <w:jc w:val="center"/>
        <w:rPr>
          <w:sz w:val="32"/>
          <w:szCs w:val="32"/>
        </w:rPr>
      </w:pPr>
    </w:p>
    <w:p w:rsidR="00B20E10" w:rsidRPr="009507D0" w:rsidRDefault="00B20E10" w:rsidP="00B20E10">
      <w:pPr>
        <w:jc w:val="center"/>
        <w:rPr>
          <w:sz w:val="32"/>
          <w:szCs w:val="32"/>
        </w:rPr>
      </w:pPr>
    </w:p>
    <w:p w:rsidR="00B20E10" w:rsidRPr="009507D0" w:rsidRDefault="00B20E10" w:rsidP="00B20E10">
      <w:pPr>
        <w:jc w:val="center"/>
        <w:rPr>
          <w:sz w:val="32"/>
          <w:szCs w:val="32"/>
        </w:rPr>
      </w:pPr>
      <w:r w:rsidRPr="009507D0">
        <w:rPr>
          <w:sz w:val="32"/>
          <w:szCs w:val="32"/>
        </w:rPr>
        <w:t>ПОСТАНОВЛЕНИЕ</w:t>
      </w:r>
    </w:p>
    <w:p w:rsidR="00B20E10" w:rsidRPr="00B20E10" w:rsidRDefault="00B20E10" w:rsidP="00B20E10">
      <w:pPr>
        <w:jc w:val="center"/>
        <w:rPr>
          <w:b/>
          <w:sz w:val="28"/>
          <w:szCs w:val="28"/>
        </w:rPr>
      </w:pPr>
    </w:p>
    <w:p w:rsidR="00B20E10" w:rsidRPr="00B20E10" w:rsidRDefault="00B20E10" w:rsidP="00B20E10">
      <w:pPr>
        <w:jc w:val="both"/>
        <w:outlineLvl w:val="0"/>
      </w:pPr>
      <w:r w:rsidRPr="00B20E10">
        <w:t xml:space="preserve">от </w:t>
      </w:r>
      <w:r w:rsidR="005657A9">
        <w:t xml:space="preserve">              </w:t>
      </w:r>
      <w:proofErr w:type="gramStart"/>
      <w:r w:rsidRPr="00B20E10">
        <w:t>г</w:t>
      </w:r>
      <w:proofErr w:type="gramEnd"/>
      <w:r w:rsidRPr="00B20E10">
        <w:t xml:space="preserve">  № </w:t>
      </w:r>
    </w:p>
    <w:p w:rsidR="00B20E10" w:rsidRPr="00B20E10" w:rsidRDefault="00B20E10" w:rsidP="00B20E10">
      <w:pPr>
        <w:jc w:val="both"/>
      </w:pPr>
      <w:proofErr w:type="spellStart"/>
      <w:r w:rsidRPr="00B20E10">
        <w:t>п</w:t>
      </w:r>
      <w:proofErr w:type="gramStart"/>
      <w:r w:rsidRPr="00B20E10">
        <w:t>.Н</w:t>
      </w:r>
      <w:proofErr w:type="gramEnd"/>
      <w:r w:rsidRPr="00B20E10">
        <w:t>авля</w:t>
      </w:r>
      <w:proofErr w:type="spellEnd"/>
    </w:p>
    <w:p w:rsidR="00B20E10" w:rsidRPr="00B20E10" w:rsidRDefault="00B20E10" w:rsidP="00B20E10">
      <w:pPr>
        <w:autoSpaceDE w:val="0"/>
        <w:autoSpaceDN w:val="0"/>
        <w:adjustRightInd w:val="0"/>
        <w:jc w:val="center"/>
        <w:rPr>
          <w:b/>
          <w:bCs/>
        </w:rPr>
      </w:pPr>
    </w:p>
    <w:p w:rsidR="00B20E10" w:rsidRPr="00B20E10" w:rsidRDefault="00B20E10" w:rsidP="00AE3657">
      <w:r w:rsidRPr="00B20E10">
        <w:t>Об утверждении</w:t>
      </w:r>
      <w:r w:rsidRPr="00B20E10">
        <w:rPr>
          <w:b/>
        </w:rPr>
        <w:t xml:space="preserve"> </w:t>
      </w:r>
      <w:r w:rsidRPr="00B20E10">
        <w:t xml:space="preserve">Программы профилактики рисков </w:t>
      </w:r>
    </w:p>
    <w:p w:rsidR="00B20E10" w:rsidRPr="00B20E10" w:rsidRDefault="00B20E10" w:rsidP="00AE3657">
      <w:r w:rsidRPr="00B20E10">
        <w:t xml:space="preserve">причинения вреда (ущерба) </w:t>
      </w:r>
      <w:proofErr w:type="gramStart"/>
      <w:r w:rsidRPr="00B20E10">
        <w:t>охраняемых</w:t>
      </w:r>
      <w:proofErr w:type="gramEnd"/>
      <w:r w:rsidRPr="00B20E10">
        <w:t xml:space="preserve"> законом </w:t>
      </w:r>
    </w:p>
    <w:p w:rsidR="00AE3657" w:rsidRDefault="00B20E10" w:rsidP="00AE3657">
      <w:pPr>
        <w:rPr>
          <w:color w:val="010101"/>
        </w:rPr>
      </w:pPr>
      <w:r w:rsidRPr="00B20E10">
        <w:t xml:space="preserve">ценностям в </w:t>
      </w:r>
      <w:r>
        <w:rPr>
          <w:color w:val="010101"/>
        </w:rPr>
        <w:t xml:space="preserve">рамках </w:t>
      </w:r>
      <w:proofErr w:type="gramStart"/>
      <w:r w:rsidR="00AE3657">
        <w:rPr>
          <w:color w:val="010101"/>
        </w:rPr>
        <w:t>муниципального</w:t>
      </w:r>
      <w:proofErr w:type="gramEnd"/>
      <w:r w:rsidR="00AE3657">
        <w:rPr>
          <w:color w:val="010101"/>
        </w:rPr>
        <w:t xml:space="preserve"> земельного</w:t>
      </w:r>
    </w:p>
    <w:p w:rsidR="00AE3657" w:rsidRDefault="00AE3657" w:rsidP="00AE3657">
      <w:r>
        <w:rPr>
          <w:color w:val="010101"/>
        </w:rPr>
        <w:t>контроля в границах</w:t>
      </w:r>
      <w:r w:rsidRPr="00AE3657">
        <w:rPr>
          <w:sz w:val="28"/>
          <w:szCs w:val="28"/>
        </w:rPr>
        <w:t xml:space="preserve"> </w:t>
      </w:r>
      <w:r w:rsidR="00B20E10">
        <w:t xml:space="preserve"> </w:t>
      </w:r>
      <w:proofErr w:type="spellStart"/>
      <w:r w:rsidR="00B20E10">
        <w:t>Навлинского</w:t>
      </w:r>
      <w:proofErr w:type="spellEnd"/>
      <w:r w:rsidR="00B20E10">
        <w:t xml:space="preserve"> </w:t>
      </w:r>
      <w:r>
        <w:t>городского</w:t>
      </w:r>
    </w:p>
    <w:p w:rsidR="00B20E10" w:rsidRDefault="00AE3657" w:rsidP="00AE3657">
      <w:r>
        <w:t xml:space="preserve">поселения </w:t>
      </w:r>
      <w:r w:rsidR="00B20E10" w:rsidRPr="004658A6">
        <w:rPr>
          <w:rFonts w:eastAsia="Tahoma"/>
          <w:bCs/>
          <w:iCs/>
          <w:lang w:bidi="ru-RU"/>
        </w:rPr>
        <w:t xml:space="preserve"> </w:t>
      </w:r>
      <w:r w:rsidR="00B20E10" w:rsidRPr="004658A6">
        <w:t>на 202</w:t>
      </w:r>
      <w:r w:rsidR="005657A9">
        <w:t xml:space="preserve">3 </w:t>
      </w:r>
      <w:r w:rsidR="00B20E10" w:rsidRPr="004658A6">
        <w:t>год</w:t>
      </w:r>
    </w:p>
    <w:p w:rsidR="00B20E10" w:rsidRDefault="00B20E10" w:rsidP="00B20E10"/>
    <w:p w:rsidR="00B20E10" w:rsidRPr="00B20E10" w:rsidRDefault="00B20E10" w:rsidP="00B20E10"/>
    <w:p w:rsidR="00B20E10" w:rsidRPr="00B20E10" w:rsidRDefault="00B20E10" w:rsidP="00B20E10">
      <w:pPr>
        <w:autoSpaceDE w:val="0"/>
        <w:autoSpaceDN w:val="0"/>
        <w:adjustRightInd w:val="0"/>
        <w:ind w:firstLine="540"/>
        <w:jc w:val="both"/>
      </w:pPr>
      <w:r w:rsidRPr="00B20E10">
        <w:t xml:space="preserve"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</w:t>
      </w:r>
      <w:proofErr w:type="spellStart"/>
      <w:r w:rsidR="00AE3657">
        <w:t>Навлинского</w:t>
      </w:r>
      <w:proofErr w:type="spellEnd"/>
      <w:r w:rsidR="00AE3657">
        <w:t xml:space="preserve"> городского поселения</w:t>
      </w:r>
    </w:p>
    <w:p w:rsidR="00B20E10" w:rsidRPr="00B20E10" w:rsidRDefault="00B20E10" w:rsidP="00B20E10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20E10">
        <w:rPr>
          <w:rFonts w:cs="Calibri"/>
          <w:sz w:val="28"/>
          <w:szCs w:val="28"/>
        </w:rPr>
        <w:t>ПОСТАНОВЛЯЮ:</w:t>
      </w:r>
    </w:p>
    <w:p w:rsidR="00B20E10" w:rsidRPr="00B20E10" w:rsidRDefault="00B20E10" w:rsidP="00B20E10">
      <w:pPr>
        <w:tabs>
          <w:tab w:val="num" w:pos="928"/>
        </w:tabs>
        <w:jc w:val="both"/>
        <w:rPr>
          <w:bCs/>
        </w:rPr>
      </w:pPr>
      <w:r w:rsidRPr="00B20E10">
        <w:rPr>
          <w:bCs/>
        </w:rPr>
        <w:t xml:space="preserve"> </w:t>
      </w:r>
    </w:p>
    <w:p w:rsidR="00B20E10" w:rsidRPr="00B20E10" w:rsidRDefault="00B20E10" w:rsidP="00B20E10">
      <w:pPr>
        <w:tabs>
          <w:tab w:val="left" w:pos="567"/>
        </w:tabs>
        <w:jc w:val="both"/>
      </w:pPr>
      <w:r w:rsidRPr="00B20E10">
        <w:rPr>
          <w:bCs/>
        </w:rPr>
        <w:t xml:space="preserve">        1.Утвердить </w:t>
      </w:r>
      <w:r w:rsidRPr="00B20E10">
        <w:t xml:space="preserve">Программу профилактики рисков причинения вреда (ущерба) охраняемых законом ценностям </w:t>
      </w:r>
      <w:r>
        <w:rPr>
          <w:color w:val="010101"/>
        </w:rPr>
        <w:t xml:space="preserve">в рамках муниципального земельного </w:t>
      </w:r>
      <w:r w:rsidRPr="004658A6">
        <w:t xml:space="preserve">контроля  </w:t>
      </w:r>
      <w:r>
        <w:t xml:space="preserve">в границах </w:t>
      </w:r>
      <w:proofErr w:type="spellStart"/>
      <w:r>
        <w:t>Навлинского</w:t>
      </w:r>
      <w:proofErr w:type="spellEnd"/>
      <w:r>
        <w:t xml:space="preserve"> </w:t>
      </w:r>
      <w:r w:rsidR="00AE3657">
        <w:t>городского поселения</w:t>
      </w:r>
      <w:r w:rsidRPr="004658A6">
        <w:rPr>
          <w:rFonts w:eastAsia="Tahoma"/>
          <w:bCs/>
          <w:iCs/>
          <w:lang w:bidi="ru-RU"/>
        </w:rPr>
        <w:t xml:space="preserve"> </w:t>
      </w:r>
      <w:r w:rsidRPr="004658A6">
        <w:t>на 202</w:t>
      </w:r>
      <w:r w:rsidR="005657A9">
        <w:t>3</w:t>
      </w:r>
      <w:r w:rsidRPr="004658A6">
        <w:t>год</w:t>
      </w:r>
      <w:r>
        <w:rPr>
          <w:color w:val="010101"/>
        </w:rPr>
        <w:t xml:space="preserve"> </w:t>
      </w:r>
      <w:r w:rsidRPr="00B20E10">
        <w:t xml:space="preserve"> (Приложение) </w:t>
      </w:r>
    </w:p>
    <w:p w:rsidR="00B20E10" w:rsidRPr="00B20E10" w:rsidRDefault="00B20E10" w:rsidP="00B20E10">
      <w:pPr>
        <w:tabs>
          <w:tab w:val="num" w:pos="928"/>
        </w:tabs>
        <w:jc w:val="both"/>
        <w:rPr>
          <w:bCs/>
        </w:rPr>
      </w:pPr>
      <w:r w:rsidRPr="00B20E10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B20E10" w:rsidRPr="00B20E10" w:rsidRDefault="00B20E10" w:rsidP="00B20E10">
      <w:pPr>
        <w:tabs>
          <w:tab w:val="left" w:pos="426"/>
          <w:tab w:val="left" w:pos="709"/>
        </w:tabs>
        <w:jc w:val="both"/>
      </w:pPr>
      <w:r w:rsidRPr="00B20E10">
        <w:t xml:space="preserve">        3. Контроль исполнения настоящего постановления  возложить на заместителя главы администрации </w:t>
      </w:r>
      <w:r w:rsidRPr="00892C16">
        <w:t xml:space="preserve">района </w:t>
      </w:r>
      <w:proofErr w:type="gramStart"/>
      <w:r w:rsidR="00AE3657" w:rsidRPr="00892C16">
        <w:t>Сонных</w:t>
      </w:r>
      <w:proofErr w:type="gramEnd"/>
      <w:r w:rsidR="00AE3657" w:rsidRPr="00892C16">
        <w:t xml:space="preserve"> Т.А.</w:t>
      </w:r>
    </w:p>
    <w:p w:rsidR="00B20E10" w:rsidRDefault="00B20E10" w:rsidP="00B20E10">
      <w:pPr>
        <w:ind w:firstLine="540"/>
        <w:jc w:val="both"/>
      </w:pPr>
    </w:p>
    <w:p w:rsidR="009507D0" w:rsidRDefault="009507D0" w:rsidP="00B20E10">
      <w:pPr>
        <w:ind w:firstLine="540"/>
        <w:jc w:val="both"/>
      </w:pPr>
    </w:p>
    <w:p w:rsidR="009507D0" w:rsidRPr="00B20E10" w:rsidRDefault="009507D0" w:rsidP="00B20E10">
      <w:pPr>
        <w:ind w:firstLine="540"/>
        <w:jc w:val="both"/>
      </w:pPr>
    </w:p>
    <w:p w:rsidR="00B20E10" w:rsidRPr="00B20E10" w:rsidRDefault="00B20E10" w:rsidP="00B20E10">
      <w:pPr>
        <w:ind w:firstLine="540"/>
        <w:jc w:val="both"/>
      </w:pPr>
    </w:p>
    <w:p w:rsidR="00B20E10" w:rsidRPr="00B20E10" w:rsidRDefault="00B20E10" w:rsidP="00B20E10">
      <w:pPr>
        <w:tabs>
          <w:tab w:val="left" w:pos="993"/>
        </w:tabs>
        <w:ind w:firstLine="540"/>
        <w:jc w:val="both"/>
      </w:pPr>
      <w:r w:rsidRPr="00B20E10">
        <w:t xml:space="preserve">Глава администрации района                                                                         </w:t>
      </w:r>
      <w:proofErr w:type="spellStart"/>
      <w:r w:rsidRPr="00B20E10">
        <w:t>А.А.Прудник</w:t>
      </w:r>
      <w:proofErr w:type="spellEnd"/>
      <w:r w:rsidRPr="00B20E10">
        <w:t xml:space="preserve">         </w:t>
      </w:r>
    </w:p>
    <w:p w:rsidR="00B20E10" w:rsidRPr="00B20E10" w:rsidRDefault="00B20E10" w:rsidP="00B20E10">
      <w:pPr>
        <w:jc w:val="both"/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327F26" w:rsidRDefault="00327F26" w:rsidP="00DC56EE">
      <w:pPr>
        <w:rPr>
          <w:sz w:val="22"/>
          <w:szCs w:val="22"/>
        </w:rPr>
      </w:pPr>
    </w:p>
    <w:p w:rsidR="00DC56EE" w:rsidRPr="00BE0161" w:rsidRDefault="00DC56EE" w:rsidP="00DC56EE">
      <w:pPr>
        <w:rPr>
          <w:sz w:val="22"/>
          <w:szCs w:val="22"/>
        </w:rPr>
      </w:pPr>
      <w:r w:rsidRPr="00BE0161">
        <w:rPr>
          <w:sz w:val="22"/>
          <w:szCs w:val="22"/>
        </w:rPr>
        <w:t xml:space="preserve">Исп. </w:t>
      </w:r>
      <w:proofErr w:type="spellStart"/>
      <w:r w:rsidRPr="00BE0161">
        <w:rPr>
          <w:sz w:val="22"/>
          <w:szCs w:val="22"/>
        </w:rPr>
        <w:t>Сторожук</w:t>
      </w:r>
      <w:proofErr w:type="spellEnd"/>
      <w:r w:rsidRPr="00BE0161">
        <w:rPr>
          <w:sz w:val="22"/>
          <w:szCs w:val="22"/>
        </w:rPr>
        <w:t xml:space="preserve"> А.И.</w:t>
      </w:r>
    </w:p>
    <w:p w:rsidR="00DC56EE" w:rsidRPr="00BE0161" w:rsidRDefault="00DC56EE" w:rsidP="00DC56EE">
      <w:pPr>
        <w:rPr>
          <w:sz w:val="22"/>
          <w:szCs w:val="22"/>
        </w:rPr>
      </w:pPr>
      <w:r w:rsidRPr="00BE0161">
        <w:rPr>
          <w:sz w:val="22"/>
          <w:szCs w:val="22"/>
        </w:rPr>
        <w:t>8(48342) 2 24 28</w:t>
      </w:r>
    </w:p>
    <w:p w:rsidR="00325D2C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  <w:bookmarkStart w:id="0" w:name="_GoBack"/>
      <w:bookmarkEnd w:id="0"/>
      <w:r w:rsidRPr="00B20E10">
        <w:rPr>
          <w:rFonts w:ascii="Arial" w:hAnsi="Arial" w:cs="Arial"/>
          <w:b/>
          <w:sz w:val="28"/>
          <w:szCs w:val="28"/>
          <w:lang w:eastAsia="zh-CN"/>
        </w:rPr>
        <w:lastRenderedPageBreak/>
        <w:t xml:space="preserve"> </w:t>
      </w:r>
    </w:p>
    <w:p w:rsidR="00B20E10" w:rsidRPr="00B20E10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bCs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t xml:space="preserve"> </w:t>
      </w:r>
      <w:r w:rsidRPr="00B20E10">
        <w:rPr>
          <w:bCs/>
          <w:lang w:eastAsia="zh-CN"/>
        </w:rPr>
        <w:t>Приложение</w:t>
      </w:r>
    </w:p>
    <w:p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B20E10" w:rsidRPr="00B20E10" w:rsidRDefault="00B20E10" w:rsidP="00B20E10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администрации района</w:t>
      </w:r>
    </w:p>
    <w:p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</w:t>
      </w:r>
      <w:r w:rsidR="00C83AD9">
        <w:rPr>
          <w:bCs/>
        </w:rPr>
        <w:t xml:space="preserve">                            от </w:t>
      </w:r>
      <w:r w:rsidR="005657A9">
        <w:rPr>
          <w:bCs/>
        </w:rPr>
        <w:t xml:space="preserve">              </w:t>
      </w:r>
      <w:proofErr w:type="gramStart"/>
      <w:r w:rsidRPr="00B20E10">
        <w:rPr>
          <w:bCs/>
        </w:rPr>
        <w:t>г</w:t>
      </w:r>
      <w:proofErr w:type="gramEnd"/>
      <w:r w:rsidRPr="00B20E10">
        <w:rPr>
          <w:bCs/>
        </w:rPr>
        <w:t xml:space="preserve">. №     </w:t>
      </w:r>
    </w:p>
    <w:p w:rsidR="00B20E10" w:rsidRDefault="00B20E10" w:rsidP="00EA5E21">
      <w:pPr>
        <w:spacing w:line="276" w:lineRule="auto"/>
        <w:jc w:val="center"/>
        <w:rPr>
          <w:b/>
          <w:sz w:val="28"/>
          <w:szCs w:val="28"/>
        </w:rPr>
      </w:pPr>
    </w:p>
    <w:p w:rsidR="00EB159F" w:rsidRDefault="00EB159F" w:rsidP="00EA5E21">
      <w:pPr>
        <w:spacing w:line="276" w:lineRule="auto"/>
        <w:jc w:val="center"/>
        <w:rPr>
          <w:b/>
          <w:sz w:val="28"/>
          <w:szCs w:val="28"/>
        </w:rPr>
      </w:pPr>
    </w:p>
    <w:p w:rsidR="00190EFF" w:rsidRPr="00E41152" w:rsidRDefault="00190EFF" w:rsidP="00EA5E21">
      <w:pPr>
        <w:spacing w:line="276" w:lineRule="auto"/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</w:t>
      </w:r>
      <w:r w:rsidR="00EA5E21" w:rsidRPr="00EA5E21">
        <w:rPr>
          <w:sz w:val="28"/>
          <w:szCs w:val="28"/>
        </w:rPr>
        <w:t xml:space="preserve"> </w:t>
      </w:r>
      <w:r w:rsidR="00EA5E21" w:rsidRPr="00EA5E21">
        <w:rPr>
          <w:b/>
          <w:sz w:val="28"/>
          <w:szCs w:val="28"/>
        </w:rPr>
        <w:t>земельного</w:t>
      </w:r>
      <w:r w:rsidR="00EA5E21">
        <w:rPr>
          <w:b/>
          <w:sz w:val="28"/>
          <w:szCs w:val="28"/>
        </w:rPr>
        <w:t xml:space="preserve"> контроля</w:t>
      </w:r>
      <w:r w:rsidR="00EA5E21" w:rsidRPr="00EA5E21">
        <w:rPr>
          <w:b/>
          <w:sz w:val="28"/>
          <w:szCs w:val="28"/>
        </w:rPr>
        <w:t xml:space="preserve"> в границах </w:t>
      </w:r>
      <w:proofErr w:type="spellStart"/>
      <w:r w:rsidR="00EA5E21" w:rsidRPr="00EA5E21">
        <w:rPr>
          <w:b/>
          <w:sz w:val="28"/>
          <w:szCs w:val="28"/>
        </w:rPr>
        <w:t>Навлинского</w:t>
      </w:r>
      <w:proofErr w:type="spellEnd"/>
      <w:r w:rsidR="00EA5E21" w:rsidRPr="00EA5E21">
        <w:rPr>
          <w:b/>
          <w:sz w:val="28"/>
          <w:szCs w:val="28"/>
        </w:rPr>
        <w:t xml:space="preserve"> </w:t>
      </w:r>
      <w:r w:rsidR="00AE3657">
        <w:rPr>
          <w:b/>
          <w:sz w:val="28"/>
          <w:szCs w:val="28"/>
        </w:rPr>
        <w:t>городского поселения</w:t>
      </w:r>
      <w:r w:rsidR="00EA5E21" w:rsidRPr="00EA5E21">
        <w:rPr>
          <w:b/>
          <w:sz w:val="28"/>
          <w:szCs w:val="28"/>
        </w:rPr>
        <w:t xml:space="preserve"> </w:t>
      </w:r>
      <w:r w:rsidRPr="00E41152">
        <w:rPr>
          <w:b/>
          <w:sz w:val="28"/>
          <w:szCs w:val="28"/>
        </w:rPr>
        <w:t>на 202</w:t>
      </w:r>
      <w:r w:rsidR="005657A9">
        <w:rPr>
          <w:b/>
          <w:sz w:val="28"/>
          <w:szCs w:val="28"/>
        </w:rPr>
        <w:t>3</w:t>
      </w:r>
      <w:r w:rsidRPr="00E41152">
        <w:rPr>
          <w:b/>
          <w:sz w:val="28"/>
          <w:szCs w:val="28"/>
        </w:rPr>
        <w:t>год</w:t>
      </w:r>
    </w:p>
    <w:p w:rsidR="00190EFF" w:rsidRPr="00190EFF" w:rsidRDefault="00190EFF" w:rsidP="00190EFF">
      <w:pPr>
        <w:rPr>
          <w:sz w:val="28"/>
          <w:szCs w:val="28"/>
        </w:rPr>
      </w:pPr>
    </w:p>
    <w:p w:rsid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>Общие положения </w:t>
      </w:r>
    </w:p>
    <w:p w:rsidR="007319AF" w:rsidRDefault="00E41152" w:rsidP="00A5176D">
      <w:pPr>
        <w:shd w:val="clear" w:color="auto" w:fill="FFFFFF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>ценностям в рамках муниципального</w:t>
      </w:r>
      <w:r w:rsidR="00F7024E">
        <w:rPr>
          <w:color w:val="010101"/>
        </w:rPr>
        <w:t xml:space="preserve"> земельного</w:t>
      </w:r>
      <w:r>
        <w:rPr>
          <w:color w:val="010101"/>
        </w:rPr>
        <w:t xml:space="preserve"> </w:t>
      </w:r>
      <w:r w:rsidR="004658A6" w:rsidRPr="004658A6">
        <w:t xml:space="preserve">контроля  </w:t>
      </w:r>
      <w:r w:rsidR="00F7024E">
        <w:t xml:space="preserve">в границах </w:t>
      </w:r>
      <w:proofErr w:type="spellStart"/>
      <w:r w:rsidR="00F7024E">
        <w:t>Навлинского</w:t>
      </w:r>
      <w:proofErr w:type="spellEnd"/>
      <w:r w:rsidR="00F7024E">
        <w:t xml:space="preserve"> </w:t>
      </w:r>
      <w:r w:rsidR="00F13062">
        <w:t>городского поселения</w:t>
      </w:r>
      <w:r w:rsidR="004658A6" w:rsidRPr="004658A6">
        <w:rPr>
          <w:rFonts w:eastAsia="Tahoma"/>
          <w:bCs/>
          <w:iCs/>
          <w:lang w:bidi="ru-RU"/>
        </w:rPr>
        <w:t xml:space="preserve"> </w:t>
      </w:r>
      <w:r w:rsidR="004658A6" w:rsidRPr="004658A6">
        <w:t>на 2022год</w:t>
      </w:r>
      <w:r>
        <w:rPr>
          <w:color w:val="010101"/>
        </w:rPr>
        <w:t xml:space="preserve"> (далее</w:t>
      </w:r>
      <w:r w:rsidR="00C15F5E">
        <w:rPr>
          <w:color w:val="010101"/>
        </w:rPr>
        <w:t xml:space="preserve"> </w:t>
      </w:r>
      <w:r>
        <w:rPr>
          <w:color w:val="010101"/>
        </w:rPr>
        <w:t>–</w:t>
      </w:r>
      <w:r w:rsidR="00C15F5E">
        <w:rPr>
          <w:color w:val="010101"/>
        </w:rPr>
        <w:t xml:space="preserve"> </w:t>
      </w:r>
      <w:r>
        <w:rPr>
          <w:color w:val="010101"/>
        </w:rPr>
        <w:t>Программа)</w:t>
      </w:r>
      <w:r w:rsidR="00F817E6">
        <w:rPr>
          <w:color w:val="010101"/>
        </w:rPr>
        <w:t xml:space="preserve"> разработана в соответствии со ст.44 Федерального закона от 31.07.2020 №248-ФЗ «О государственном контроле (надзоре)</w:t>
      </w:r>
      <w:r w:rsidR="007319AF">
        <w:rPr>
          <w:color w:val="010101"/>
        </w:rPr>
        <w:t xml:space="preserve"> </w:t>
      </w:r>
      <w:r w:rsidR="00F817E6">
        <w:rPr>
          <w:color w:val="010101"/>
        </w:rPr>
        <w:t>и муниципальном контроле в Российской Федерации», постановлением Правительства РФ</w:t>
      </w:r>
      <w:r>
        <w:rPr>
          <w:color w:val="010101"/>
        </w:rPr>
        <w:t xml:space="preserve"> </w:t>
      </w:r>
      <w:r w:rsidR="007319AF">
        <w:rPr>
          <w:color w:val="010101"/>
        </w:rPr>
        <w:t>от 25.06.2021 №990 «Об утверждении Правил разработки и утверждения контрольными (надзорными) органами программы</w:t>
      </w:r>
      <w:proofErr w:type="gramEnd"/>
      <w:r w:rsidR="007319AF">
        <w:rPr>
          <w:color w:val="010101"/>
        </w:rPr>
        <w:t xml:space="preserve"> профилактики рисков причинения вреда (ущерба) охраняемым законом ценностям».</w:t>
      </w:r>
      <w:r w:rsidR="00A5176D">
        <w:rPr>
          <w:color w:val="010101"/>
        </w:rPr>
        <w:t xml:space="preserve"> </w:t>
      </w:r>
    </w:p>
    <w:p w:rsidR="00190EFF" w:rsidRDefault="00A5176D" w:rsidP="00A5176D">
      <w:pPr>
        <w:shd w:val="clear" w:color="auto" w:fill="FFFFFF"/>
        <w:tabs>
          <w:tab w:val="left" w:pos="567"/>
        </w:tabs>
        <w:jc w:val="both"/>
        <w:rPr>
          <w:color w:val="010101"/>
        </w:rPr>
      </w:pPr>
      <w:r>
        <w:rPr>
          <w:color w:val="010101"/>
        </w:rPr>
        <w:t xml:space="preserve">         Программа профилактики устанавливает </w:t>
      </w:r>
      <w:r w:rsidR="00190EFF" w:rsidRPr="00190EFF">
        <w:rPr>
          <w:color w:val="010101"/>
        </w:rPr>
        <w:t>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  <w:r w:rsidR="00190EFF" w:rsidRPr="00190EFF">
        <w:rPr>
          <w:color w:val="010101"/>
        </w:rPr>
        <w:t xml:space="preserve"> </w:t>
      </w:r>
    </w:p>
    <w:p w:rsidR="005B11E3" w:rsidRPr="005B11E3" w:rsidRDefault="00EA5E21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4455A8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Муниципальный </w:t>
      </w:r>
      <w:r w:rsidR="00BA3B2F">
        <w:rPr>
          <w:color w:val="010101"/>
        </w:rPr>
        <w:t xml:space="preserve">земельный </w:t>
      </w:r>
      <w:r w:rsidR="005B11E3">
        <w:rPr>
          <w:color w:val="010101"/>
        </w:rPr>
        <w:t>контроль</w:t>
      </w:r>
      <w:r w:rsidR="004658A6" w:rsidRPr="004658A6">
        <w:t xml:space="preserve"> </w:t>
      </w:r>
      <w:r>
        <w:t>в границах</w:t>
      </w:r>
      <w:r w:rsidR="004658A6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</w:t>
      </w:r>
      <w:r w:rsidR="00F13062">
        <w:rPr>
          <w:rFonts w:eastAsia="Tahoma"/>
          <w:bCs/>
          <w:iCs/>
          <w:lang w:bidi="ru-RU"/>
        </w:rPr>
        <w:t xml:space="preserve">городского поселения </w:t>
      </w:r>
      <w:r w:rsidR="005B11E3">
        <w:rPr>
          <w:color w:val="010101"/>
        </w:rPr>
        <w:t xml:space="preserve">осуществляется отделом </w:t>
      </w:r>
      <w:r>
        <w:rPr>
          <w:color w:val="010101"/>
        </w:rPr>
        <w:t xml:space="preserve">по управлению муниципальным имуществом </w:t>
      </w:r>
      <w:r w:rsidR="005B11E3">
        <w:rPr>
          <w:color w:val="010101"/>
        </w:rPr>
        <w:t xml:space="preserve"> администрации </w:t>
      </w:r>
      <w:proofErr w:type="spellStart"/>
      <w:r w:rsidR="005B11E3">
        <w:rPr>
          <w:color w:val="010101"/>
        </w:rPr>
        <w:t>Навлинского</w:t>
      </w:r>
      <w:proofErr w:type="spellEnd"/>
      <w:r w:rsidR="005B11E3">
        <w:rPr>
          <w:color w:val="010101"/>
        </w:rPr>
        <w:t xml:space="preserve"> района</w:t>
      </w:r>
      <w:r w:rsidR="00771438">
        <w:rPr>
          <w:color w:val="010101"/>
        </w:rPr>
        <w:t xml:space="preserve"> (дале</w:t>
      </w:r>
      <w:r w:rsidR="004658A6">
        <w:rPr>
          <w:color w:val="010101"/>
        </w:rPr>
        <w:t xml:space="preserve">е </w:t>
      </w:r>
      <w:r w:rsidR="00836F1A">
        <w:rPr>
          <w:color w:val="010101"/>
        </w:rPr>
        <w:t>-</w:t>
      </w:r>
      <w:r w:rsidR="00771438">
        <w:rPr>
          <w:color w:val="010101"/>
        </w:rPr>
        <w:t xml:space="preserve"> Администрация).</w:t>
      </w:r>
    </w:p>
    <w:p w:rsidR="00C81DB6" w:rsidRPr="00FA5F04" w:rsidRDefault="004455A8" w:rsidP="00F27B0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A5176D">
        <w:rPr>
          <w:rFonts w:ascii="Times New Roman" w:hAnsi="Times New Roman" w:cs="Times New Roman"/>
          <w:color w:val="000000"/>
          <w:sz w:val="24"/>
          <w:szCs w:val="24"/>
        </w:rPr>
        <w:t>земельного контроля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F27B08" w:rsidRPr="00F27B08" w:rsidRDefault="00F27B08" w:rsidP="0042204D">
      <w:pPr>
        <w:suppressAutoHyphens/>
        <w:autoSpaceDE w:val="0"/>
        <w:ind w:right="-29"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1) о недопущении самовольного занятия земель,   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</w:t>
      </w:r>
      <w:r>
        <w:rPr>
          <w:color w:val="000000"/>
          <w:lang w:eastAsia="zh-CN"/>
        </w:rPr>
        <w:t xml:space="preserve"> </w:t>
      </w:r>
      <w:r w:rsidRPr="00F27B08">
        <w:rPr>
          <w:color w:val="000000"/>
          <w:lang w:eastAsia="zh-CN"/>
        </w:rPr>
        <w:t xml:space="preserve"> прав на них;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2) 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3)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4) связанных с обязанностью по приведению земель в состояние, пригодное для использования по целевому назначению;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lastRenderedPageBreak/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</w:t>
      </w:r>
      <w:r w:rsidR="005657A9">
        <w:rPr>
          <w:rFonts w:ascii="YS Text" w:hAnsi="YS Text"/>
          <w:color w:val="000000"/>
          <w:sz w:val="23"/>
          <w:szCs w:val="23"/>
        </w:rPr>
        <w:t>2</w:t>
      </w:r>
      <w:r>
        <w:rPr>
          <w:rFonts w:ascii="YS Text" w:hAnsi="YS Text"/>
          <w:color w:val="000000"/>
          <w:sz w:val="23"/>
          <w:szCs w:val="23"/>
        </w:rPr>
        <w:t xml:space="preserve">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42204D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>в рамках муниципального</w:t>
      </w:r>
      <w:r w:rsidR="00772797">
        <w:rPr>
          <w:color w:val="010101"/>
        </w:rPr>
        <w:t xml:space="preserve"> земельного</w:t>
      </w:r>
      <w:r w:rsidR="004C5FE5">
        <w:rPr>
          <w:color w:val="010101"/>
        </w:rPr>
        <w:t xml:space="preserve"> </w:t>
      </w:r>
      <w:r w:rsidR="00772797">
        <w:t xml:space="preserve">контроля в границах </w:t>
      </w:r>
      <w:r w:rsidR="004C5FE5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</w:t>
      </w:r>
      <w:r w:rsidR="00F13062">
        <w:rPr>
          <w:rFonts w:eastAsia="Tahoma"/>
          <w:bCs/>
          <w:iCs/>
          <w:lang w:bidi="ru-RU"/>
        </w:rPr>
        <w:t>городского поселения</w:t>
      </w:r>
      <w:r>
        <w:t xml:space="preserve"> </w:t>
      </w:r>
      <w:r w:rsidRPr="00DF0F73">
        <w:t>на 202</w:t>
      </w:r>
      <w:r w:rsidR="005657A9">
        <w:t>2</w:t>
      </w:r>
      <w:r w:rsidRPr="00DF0F73">
        <w:t xml:space="preserve"> год  не утверждался.</w:t>
      </w:r>
      <w:r>
        <w:t xml:space="preserve">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A5E21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</w:t>
      </w:r>
      <w:proofErr w:type="gramStart"/>
      <w:r>
        <w:rPr>
          <w:b/>
          <w:bCs/>
          <w:color w:val="010101"/>
        </w:rPr>
        <w:t xml:space="preserve">реализации </w:t>
      </w:r>
      <w:r w:rsidR="005657A9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5657A9">
        <w:rPr>
          <w:b/>
          <w:bCs/>
          <w:color w:val="010101"/>
        </w:rPr>
        <w:t xml:space="preserve"> профилактики рисков причинения вреда</w:t>
      </w:r>
      <w:proofErr w:type="gramEnd"/>
    </w:p>
    <w:p w:rsidR="001105CB" w:rsidRDefault="001105CB" w:rsidP="001105CB">
      <w:pPr>
        <w:tabs>
          <w:tab w:val="left" w:pos="1350"/>
        </w:tabs>
        <w:jc w:val="both"/>
      </w:pPr>
    </w:p>
    <w:p w:rsidR="001105CB" w:rsidRDefault="00772797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4) предупреждение </w:t>
      </w:r>
      <w:proofErr w:type="gramStart"/>
      <w:r w:rsidRPr="001105CB">
        <w:t>нарушений</w:t>
      </w:r>
      <w:proofErr w:type="gramEnd"/>
      <w:r w:rsidRPr="001105CB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105CB" w:rsidRPr="001105CB" w:rsidRDefault="00012AB5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укрепление системы профилактики нарушений обязательных требований;</w:t>
      </w:r>
    </w:p>
    <w:p w:rsidR="001105CB" w:rsidRDefault="001105CB" w:rsidP="001105CB">
      <w:pPr>
        <w:ind w:firstLine="567"/>
        <w:jc w:val="both"/>
      </w:pPr>
      <w:r>
        <w:t xml:space="preserve">- </w:t>
      </w:r>
      <w:r w:rsidRPr="001105CB"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5657A9" w:rsidRPr="001105CB" w:rsidRDefault="005657A9" w:rsidP="001105CB">
      <w:pPr>
        <w:ind w:firstLine="567"/>
        <w:jc w:val="both"/>
      </w:pPr>
      <w:r>
        <w:t>-формирование единого понимания обязательных требований законодательства у всех участников контрольной деятельности;</w:t>
      </w:r>
    </w:p>
    <w:p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</w:t>
      </w:r>
      <w:r w:rsidR="005657A9">
        <w:rPr>
          <w:color w:val="000000"/>
        </w:rPr>
        <w:t>бходимых мерах по их исполнению.</w:t>
      </w:r>
    </w:p>
    <w:p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lastRenderedPageBreak/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:rsidR="00DF0F73" w:rsidRDefault="00DF0F73" w:rsidP="00EB76AB">
      <w:pPr>
        <w:shd w:val="clear" w:color="auto" w:fill="FFFFFF"/>
        <w:jc w:val="center"/>
        <w:rPr>
          <w:b/>
          <w:color w:val="000000"/>
        </w:rPr>
      </w:pPr>
    </w:p>
    <w:p w:rsidR="00DF0F73" w:rsidRDefault="00DF0F73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A5E21">
        <w:rPr>
          <w:b/>
          <w:color w:val="000000"/>
        </w:rPr>
        <w:t>3</w:t>
      </w:r>
      <w:r w:rsidRPr="00EB76AB">
        <w:rPr>
          <w:b/>
          <w:color w:val="000000"/>
        </w:rPr>
        <w:t>.Перечень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4813"/>
        <w:gridCol w:w="142"/>
        <w:gridCol w:w="1400"/>
        <w:gridCol w:w="443"/>
        <w:gridCol w:w="1949"/>
      </w:tblGrid>
      <w:tr w:rsidR="00EB76AB" w:rsidTr="005657A9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4955" w:type="dxa"/>
            <w:gridSpan w:val="2"/>
          </w:tcPr>
          <w:p w:rsidR="003C6CAF" w:rsidRPr="003C6CAF" w:rsidRDefault="005657A9" w:rsidP="003C6CAF">
            <w:pPr>
              <w:suppressAutoHyphens/>
              <w:autoSpaceDE w:val="0"/>
              <w:spacing w:line="360" w:lineRule="auto"/>
              <w:ind w:firstLine="709"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Сведения о   мероприятии</w:t>
            </w:r>
          </w:p>
          <w:p w:rsidR="00EB76AB" w:rsidRDefault="00EB76AB" w:rsidP="00EB76AB"/>
        </w:tc>
        <w:tc>
          <w:tcPr>
            <w:tcW w:w="1843" w:type="dxa"/>
            <w:gridSpan w:val="2"/>
          </w:tcPr>
          <w:p w:rsidR="00EB76AB" w:rsidRDefault="005657A9" w:rsidP="005657A9">
            <w:pPr>
              <w:jc w:val="both"/>
            </w:pPr>
            <w:r>
              <w:t>Срок исполнения</w:t>
            </w:r>
          </w:p>
        </w:tc>
        <w:tc>
          <w:tcPr>
            <w:tcW w:w="1949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5657A9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8747" w:type="dxa"/>
            <w:gridSpan w:val="5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5657A9">
        <w:tc>
          <w:tcPr>
            <w:tcW w:w="540" w:type="dxa"/>
          </w:tcPr>
          <w:p w:rsidR="00EB76AB" w:rsidRDefault="00EB76AB" w:rsidP="00EB76AB"/>
        </w:tc>
        <w:tc>
          <w:tcPr>
            <w:tcW w:w="4955" w:type="dxa"/>
            <w:gridSpan w:val="2"/>
          </w:tcPr>
          <w:p w:rsidR="006A6CBC" w:rsidRDefault="006A6CBC" w:rsidP="006A6CBC">
            <w:pPr>
              <w:rPr>
                <w:color w:val="000000"/>
              </w:rPr>
            </w:pPr>
            <w:r>
              <w:rPr>
                <w:color w:val="000000"/>
              </w:rPr>
              <w:t>Размещение</w:t>
            </w:r>
            <w:r w:rsidRPr="003C6CAF">
              <w:rPr>
                <w:color w:val="000000"/>
              </w:rPr>
              <w:t xml:space="preserve"> соответствующих сведений</w:t>
            </w:r>
            <w:r>
              <w:rPr>
                <w:color w:val="000000"/>
              </w:rPr>
              <w:t>:</w:t>
            </w:r>
          </w:p>
          <w:p w:rsidR="006A6CBC" w:rsidRDefault="006A6CBC" w:rsidP="006A6CBC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 </w:t>
            </w:r>
            <w:r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 xml:space="preserve"> и в иных формах.</w:t>
            </w:r>
          </w:p>
          <w:p w:rsidR="006A6CBC" w:rsidRDefault="006A6CBC" w:rsidP="006A6CBC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 </w:t>
            </w:r>
          </w:p>
          <w:p w:rsidR="006A6CBC" w:rsidRDefault="006A6CBC" w:rsidP="006A6CBC">
            <w:pPr>
              <w:rPr>
                <w:color w:val="000000"/>
              </w:rPr>
            </w:pPr>
            <w:r>
              <w:rPr>
                <w:color w:val="000000"/>
              </w:rPr>
              <w:t xml:space="preserve"> -тексты нормативных правовых актов, регулирующих осуществление муниципального контроля; </w:t>
            </w:r>
          </w:p>
          <w:p w:rsidR="006A6CBC" w:rsidRDefault="006A6CBC" w:rsidP="006A6CBC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программа профилактики рисков причинения вреда; </w:t>
            </w:r>
          </w:p>
          <w:p w:rsidR="006A6CBC" w:rsidRDefault="006A6CBC" w:rsidP="006A6CBC">
            <w:pPr>
              <w:rPr>
                <w:color w:val="000000"/>
              </w:rPr>
            </w:pPr>
            <w:r>
              <w:rPr>
                <w:color w:val="000000"/>
              </w:rPr>
              <w:t xml:space="preserve">- доклады о муниципальном контроле,  </w:t>
            </w:r>
          </w:p>
          <w:p w:rsidR="00BB7CDE" w:rsidRPr="003C6CAF" w:rsidRDefault="006A6CBC" w:rsidP="006A6CBC">
            <w:r>
              <w:rPr>
                <w:color w:val="000000"/>
              </w:rPr>
              <w:t>- иные сведения, предусмотренные правовыми актами РФ, муниципальными правовыми актами.</w:t>
            </w:r>
          </w:p>
        </w:tc>
        <w:tc>
          <w:tcPr>
            <w:tcW w:w="1843" w:type="dxa"/>
            <w:gridSpan w:val="2"/>
          </w:tcPr>
          <w:p w:rsidR="00EB76AB" w:rsidRDefault="006A6CBC" w:rsidP="006A6CBC">
            <w:pPr>
              <w:jc w:val="center"/>
            </w:pPr>
            <w:r>
              <w:t>В течение года</w:t>
            </w:r>
          </w:p>
        </w:tc>
        <w:tc>
          <w:tcPr>
            <w:tcW w:w="1949" w:type="dxa"/>
          </w:tcPr>
          <w:p w:rsidR="00EB76AB" w:rsidRPr="00BB7CDE" w:rsidRDefault="007F7E51" w:rsidP="009D5AC8">
            <w:pPr>
              <w:jc w:val="center"/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 xml:space="preserve">тдел </w:t>
            </w:r>
            <w:r w:rsidR="00DF0F73">
              <w:rPr>
                <w:color w:val="000000"/>
              </w:rPr>
              <w:t xml:space="preserve">по управлению муниципальным имуществом </w:t>
            </w:r>
            <w:r w:rsidR="00BB7CDE" w:rsidRPr="00BB7CDE">
              <w:rPr>
                <w:color w:val="000000"/>
              </w:rPr>
              <w:t xml:space="preserve"> администрации </w:t>
            </w:r>
            <w:proofErr w:type="spellStart"/>
            <w:r w:rsidR="00BB7CDE" w:rsidRPr="00BB7CDE">
              <w:rPr>
                <w:color w:val="000000"/>
              </w:rPr>
              <w:t>Навлинского</w:t>
            </w:r>
            <w:proofErr w:type="spellEnd"/>
            <w:r w:rsidR="00BB7CDE" w:rsidRPr="00BB7CDE">
              <w:rPr>
                <w:color w:val="000000"/>
              </w:rPr>
              <w:t xml:space="preserve"> района</w:t>
            </w:r>
          </w:p>
        </w:tc>
      </w:tr>
      <w:tr w:rsidR="006A6CBC" w:rsidTr="008D6519">
        <w:tc>
          <w:tcPr>
            <w:tcW w:w="540" w:type="dxa"/>
          </w:tcPr>
          <w:p w:rsidR="006A6CBC" w:rsidRDefault="006A6CBC" w:rsidP="006A6CBC">
            <w:r>
              <w:t>2.</w:t>
            </w:r>
          </w:p>
        </w:tc>
        <w:tc>
          <w:tcPr>
            <w:tcW w:w="8747" w:type="dxa"/>
            <w:gridSpan w:val="5"/>
            <w:tcBorders>
              <w:top w:val="nil"/>
            </w:tcBorders>
          </w:tcPr>
          <w:p w:rsidR="006A6CBC" w:rsidRDefault="006A6CBC" w:rsidP="008D6519">
            <w:pPr>
              <w:jc w:val="center"/>
            </w:pPr>
            <w:r>
              <w:t>Консультирование</w:t>
            </w:r>
          </w:p>
        </w:tc>
      </w:tr>
      <w:tr w:rsidR="006A6CBC" w:rsidTr="008D6519">
        <w:tc>
          <w:tcPr>
            <w:tcW w:w="540" w:type="dxa"/>
          </w:tcPr>
          <w:p w:rsidR="006A6CBC" w:rsidRDefault="006A6CBC" w:rsidP="008D6519"/>
        </w:tc>
        <w:tc>
          <w:tcPr>
            <w:tcW w:w="4813" w:type="dxa"/>
          </w:tcPr>
          <w:p w:rsidR="006A6CBC" w:rsidRDefault="006A6CBC" w:rsidP="008D6519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 </w:t>
            </w:r>
            <w:r w:rsidRPr="00DB18C3">
              <w:rPr>
                <w:color w:val="000000"/>
                <w:lang w:eastAsia="zh-CN"/>
              </w:rPr>
              <w:t xml:space="preserve">по </w:t>
            </w:r>
            <w:r>
              <w:rPr>
                <w:color w:val="000000"/>
                <w:lang w:eastAsia="zh-CN"/>
              </w:rPr>
              <w:t>с</w:t>
            </w:r>
            <w:r w:rsidRPr="00DB18C3">
              <w:rPr>
                <w:color w:val="000000"/>
                <w:lang w:eastAsia="zh-CN"/>
              </w:rPr>
              <w:t>ледующим вопросам:</w:t>
            </w:r>
          </w:p>
          <w:p w:rsidR="006A6CBC" w:rsidRDefault="006A6CBC" w:rsidP="008D6519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6A6CBC" w:rsidRPr="00AD2618" w:rsidRDefault="006A6CBC" w:rsidP="008D6519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2) компетенция уполномоченного органа</w:t>
            </w:r>
            <w:r w:rsidRPr="00AD2618">
              <w:rPr>
                <w:color w:val="000000"/>
                <w:lang w:eastAsia="zh-CN"/>
              </w:rPr>
              <w:t>;</w:t>
            </w:r>
          </w:p>
          <w:p w:rsidR="006A6CBC" w:rsidRPr="00AD2618" w:rsidRDefault="006A6CBC" w:rsidP="008D6519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spellStart"/>
            <w:proofErr w:type="gramStart"/>
            <w:r>
              <w:rPr>
                <w:color w:val="000000"/>
                <w:lang w:eastAsia="zh-CN"/>
              </w:rPr>
              <w:t>муници-пальный</w:t>
            </w:r>
            <w:proofErr w:type="spellEnd"/>
            <w:proofErr w:type="gramEnd"/>
            <w:r>
              <w:rPr>
                <w:color w:val="000000"/>
                <w:lang w:eastAsia="zh-CN"/>
              </w:rPr>
              <w:t xml:space="preserve">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6A6CBC" w:rsidRPr="007F7E51" w:rsidRDefault="006A6CBC" w:rsidP="008D6519">
            <w:pPr>
              <w:jc w:val="both"/>
            </w:pPr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 граждан</w:t>
            </w:r>
            <w:r>
              <w:rPr>
                <w:color w:val="000000"/>
              </w:rPr>
              <w:t>.</w:t>
            </w:r>
          </w:p>
        </w:tc>
        <w:tc>
          <w:tcPr>
            <w:tcW w:w="1542" w:type="dxa"/>
            <w:gridSpan w:val="2"/>
          </w:tcPr>
          <w:p w:rsidR="006A6CBC" w:rsidRDefault="006A6CBC" w:rsidP="008D6519">
            <w:r>
              <w:t xml:space="preserve">В течение года, по обращениям </w:t>
            </w:r>
            <w:proofErr w:type="spellStart"/>
            <w:proofErr w:type="gramStart"/>
            <w:r>
              <w:t>контролируе-мых</w:t>
            </w:r>
            <w:proofErr w:type="spellEnd"/>
            <w:proofErr w:type="gramEnd"/>
            <w:r>
              <w:t xml:space="preserve"> лиц и их представителей</w:t>
            </w:r>
          </w:p>
        </w:tc>
        <w:tc>
          <w:tcPr>
            <w:tcW w:w="2392" w:type="dxa"/>
            <w:gridSpan w:val="2"/>
          </w:tcPr>
          <w:p w:rsidR="006A6CBC" w:rsidRDefault="006A6CBC" w:rsidP="008D65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6A6CBC" w:rsidTr="005657A9">
        <w:tc>
          <w:tcPr>
            <w:tcW w:w="540" w:type="dxa"/>
          </w:tcPr>
          <w:p w:rsidR="006A6CBC" w:rsidRDefault="006A6CBC" w:rsidP="00EB76AB"/>
        </w:tc>
        <w:tc>
          <w:tcPr>
            <w:tcW w:w="4955" w:type="dxa"/>
            <w:gridSpan w:val="2"/>
          </w:tcPr>
          <w:p w:rsidR="006A6CBC" w:rsidRDefault="006A6CBC" w:rsidP="006A6CBC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6A6CBC" w:rsidRDefault="006A6CBC" w:rsidP="006A6CBC">
            <w:pPr>
              <w:jc w:val="center"/>
            </w:pPr>
          </w:p>
        </w:tc>
        <w:tc>
          <w:tcPr>
            <w:tcW w:w="1949" w:type="dxa"/>
          </w:tcPr>
          <w:p w:rsidR="006A6CBC" w:rsidRDefault="006A6CBC" w:rsidP="009D5AC8">
            <w:pPr>
              <w:jc w:val="center"/>
              <w:rPr>
                <w:color w:val="000000"/>
              </w:rPr>
            </w:pPr>
          </w:p>
        </w:tc>
      </w:tr>
      <w:tr w:rsidR="00607144" w:rsidTr="005657A9">
        <w:tc>
          <w:tcPr>
            <w:tcW w:w="540" w:type="dxa"/>
          </w:tcPr>
          <w:p w:rsidR="00607144" w:rsidRDefault="006A6CBC" w:rsidP="00EB76AB">
            <w:r>
              <w:lastRenderedPageBreak/>
              <w:t>3</w:t>
            </w:r>
            <w:r w:rsidR="009D5AC8">
              <w:t>.</w:t>
            </w:r>
          </w:p>
        </w:tc>
        <w:tc>
          <w:tcPr>
            <w:tcW w:w="8747" w:type="dxa"/>
            <w:gridSpan w:val="5"/>
          </w:tcPr>
          <w:p w:rsidR="00607144" w:rsidRDefault="00607144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07144">
              <w:rPr>
                <w:color w:val="000000"/>
              </w:rPr>
              <w:t>бобщение правоприменительной практики</w:t>
            </w:r>
          </w:p>
        </w:tc>
      </w:tr>
      <w:tr w:rsidR="009D5AC8" w:rsidTr="005657A9">
        <w:tc>
          <w:tcPr>
            <w:tcW w:w="540" w:type="dxa"/>
          </w:tcPr>
          <w:p w:rsidR="009D5AC8" w:rsidRDefault="009D5AC8" w:rsidP="00EB76AB"/>
        </w:tc>
        <w:tc>
          <w:tcPr>
            <w:tcW w:w="4955" w:type="dxa"/>
            <w:gridSpan w:val="2"/>
          </w:tcPr>
          <w:p w:rsidR="009D5AC8" w:rsidRDefault="009D5AC8" w:rsidP="009D5AC8">
            <w:pPr>
              <w:jc w:val="both"/>
              <w:rPr>
                <w:color w:val="000000"/>
              </w:rPr>
            </w:pPr>
            <w:r w:rsidRPr="009D5AC8">
              <w:rPr>
                <w:color w:val="000000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24555" w:rsidRDefault="00424555" w:rsidP="009D5A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424555">
              <w:rPr>
                <w:color w:val="000000"/>
              </w:rPr>
              <w:t xml:space="preserve">оклад </w:t>
            </w:r>
            <w:r>
              <w:rPr>
                <w:color w:val="000000"/>
              </w:rPr>
              <w:t xml:space="preserve">о правоприменительной практике </w:t>
            </w:r>
            <w:r w:rsidRPr="00424555">
              <w:rPr>
                <w:color w:val="000000"/>
              </w:rPr>
              <w:t>размещается в срок до 1 июля года, следующего за отчетным годом, на официальном сайте администрации</w:t>
            </w:r>
          </w:p>
          <w:p w:rsidR="00424555" w:rsidRDefault="00424555" w:rsidP="009D5AC8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gridSpan w:val="2"/>
          </w:tcPr>
          <w:p w:rsidR="009D5AC8" w:rsidRDefault="00424555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  <w:tc>
          <w:tcPr>
            <w:tcW w:w="1949" w:type="dxa"/>
          </w:tcPr>
          <w:p w:rsidR="009D5AC8" w:rsidRDefault="009D5AC8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1044F" w:rsidTr="005657A9">
        <w:tc>
          <w:tcPr>
            <w:tcW w:w="540" w:type="dxa"/>
          </w:tcPr>
          <w:p w:rsidR="0071044F" w:rsidRDefault="006A6CBC" w:rsidP="005657A9">
            <w:r>
              <w:t>4</w:t>
            </w:r>
            <w:r w:rsidR="0071044F">
              <w:t>.</w:t>
            </w:r>
          </w:p>
        </w:tc>
        <w:tc>
          <w:tcPr>
            <w:tcW w:w="4955" w:type="dxa"/>
            <w:gridSpan w:val="2"/>
            <w:tcBorders>
              <w:right w:val="nil"/>
            </w:tcBorders>
          </w:tcPr>
          <w:p w:rsidR="0071044F" w:rsidRDefault="0071044F" w:rsidP="00F82715">
            <w:pPr>
              <w:jc w:val="right"/>
            </w:pPr>
          </w:p>
        </w:tc>
        <w:tc>
          <w:tcPr>
            <w:tcW w:w="3792" w:type="dxa"/>
            <w:gridSpan w:val="3"/>
            <w:tcBorders>
              <w:left w:val="nil"/>
            </w:tcBorders>
          </w:tcPr>
          <w:p w:rsidR="0071044F" w:rsidRDefault="0071044F" w:rsidP="002F71B5">
            <w:r>
              <w:t>Профилактический визит</w:t>
            </w:r>
          </w:p>
        </w:tc>
      </w:tr>
      <w:tr w:rsidR="0071044F" w:rsidTr="005657A9">
        <w:tc>
          <w:tcPr>
            <w:tcW w:w="540" w:type="dxa"/>
          </w:tcPr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  <w:p w:rsidR="0071044F" w:rsidRDefault="0071044F" w:rsidP="00EB76AB"/>
        </w:tc>
        <w:tc>
          <w:tcPr>
            <w:tcW w:w="4955" w:type="dxa"/>
            <w:gridSpan w:val="2"/>
          </w:tcPr>
          <w:p w:rsidR="006A6CBC" w:rsidRDefault="006A6CBC" w:rsidP="006A6CBC">
            <w:pPr>
              <w:tabs>
                <w:tab w:val="left" w:pos="3555"/>
              </w:tabs>
              <w:jc w:val="both"/>
            </w:pPr>
            <w:r>
              <w:t>Обязательный профилактический визит проводится в отношении контролируемых лиц, впервые приступающих к осуществлению деятельности. О проведе</w:t>
            </w:r>
            <w:r w:rsidR="0013078D">
              <w:t>нии обязательного профилактичес</w:t>
            </w:r>
            <w:r>
              <w:t xml:space="preserve">кого визита контролируемое 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письменной форме почтовым отправлением, либо</w:t>
            </w:r>
            <w:r w:rsidR="0013078D">
              <w:t xml:space="preserve"> </w:t>
            </w:r>
            <w:r>
              <w:t>в форме электронного документа, подписанного электронной подписью, в порядке, установленном ч.4 ст.21 Федерального закона от 31.07.2020 №248-ФЗ.</w:t>
            </w:r>
          </w:p>
          <w:p w:rsidR="006A6CBC" w:rsidRDefault="006A6CBC" w:rsidP="006A6CBC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6A6CBC" w:rsidRDefault="006A6CBC" w:rsidP="006A6CBC">
            <w:pPr>
              <w:tabs>
                <w:tab w:val="left" w:pos="3555"/>
              </w:tabs>
              <w:jc w:val="both"/>
            </w:pPr>
            <w:r>
              <w:t>Срок проведения профилактического визита определяется контролируемым органом самостоятельно и не может превышать 1 рабочий день.</w:t>
            </w:r>
          </w:p>
          <w:p w:rsidR="006A6CBC" w:rsidRDefault="006A6CBC" w:rsidP="006A6CBC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>Профилактический визит проводится специалистом в форме  профилактической беседы по месту осуществления деятельности контролируемого лица,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</w:p>
          <w:p w:rsidR="006A6CBC" w:rsidRDefault="006A6CBC" w:rsidP="006A6CBC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>визита контролируемое лицо информируется  об обяз</w:t>
            </w:r>
            <w:r w:rsidR="0013078D">
              <w:t>ательных требованиях, предъявля</w:t>
            </w:r>
            <w:r>
              <w:t xml:space="preserve">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</w:t>
            </w:r>
            <w:r>
              <w:lastRenderedPageBreak/>
              <w:t>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6A6CBC" w:rsidRPr="003E660D" w:rsidRDefault="006A6CBC" w:rsidP="006A6CBC">
            <w:pPr>
              <w:tabs>
                <w:tab w:val="left" w:pos="3555"/>
              </w:tabs>
              <w:jc w:val="both"/>
            </w:pPr>
            <w:r>
              <w:t xml:space="preserve">При профилактическом визите контролируемым лицам не выдаются предписания об устранении нарушений обязательных требований. </w:t>
            </w:r>
          </w:p>
          <w:p w:rsidR="0071044F" w:rsidRPr="007F7E51" w:rsidRDefault="006A6CBC" w:rsidP="006A6CBC">
            <w:pPr>
              <w:ind w:right="-108"/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>Разъяснения, полученные контролируемым лицом в</w:t>
            </w:r>
            <w:r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1843" w:type="dxa"/>
            <w:gridSpan w:val="2"/>
          </w:tcPr>
          <w:p w:rsidR="0071044F" w:rsidRDefault="0071044F" w:rsidP="006A6CBC">
            <w:r>
              <w:lastRenderedPageBreak/>
              <w:t xml:space="preserve">    </w:t>
            </w:r>
            <w:r w:rsidR="006A6CBC">
              <w:t>В течение года</w:t>
            </w:r>
          </w:p>
        </w:tc>
        <w:tc>
          <w:tcPr>
            <w:tcW w:w="1949" w:type="dxa"/>
          </w:tcPr>
          <w:p w:rsidR="0071044F" w:rsidRDefault="00956AB4" w:rsidP="00956AB4">
            <w:pPr>
              <w:jc w:val="center"/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</w:tbl>
    <w:p w:rsidR="00E30BE9" w:rsidRDefault="00E30BE9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B45D98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 xml:space="preserve">оказатели результативности и эффективности </w:t>
      </w:r>
      <w:r w:rsidR="0013078D">
        <w:rPr>
          <w:b/>
          <w:color w:val="000000"/>
        </w:rPr>
        <w:t>п</w:t>
      </w:r>
      <w:r w:rsidR="00DB18C3">
        <w:rPr>
          <w:b/>
          <w:color w:val="000000"/>
        </w:rPr>
        <w:t>рограммы</w:t>
      </w:r>
      <w:r w:rsidR="0013078D">
        <w:rPr>
          <w:b/>
          <w:color w:val="000000"/>
        </w:rPr>
        <w:t xml:space="preserve"> профилактики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B45D98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B45D98">
        <w:rPr>
          <w:rFonts w:ascii="PT Astra Serif" w:hAnsi="PT Astra Serif"/>
          <w:color w:val="000000"/>
        </w:rPr>
        <w:t xml:space="preserve"> земельного </w:t>
      </w:r>
      <w:r w:rsidRPr="00943871">
        <w:rPr>
          <w:rFonts w:ascii="PT Astra Serif" w:hAnsi="PT Astra Serif"/>
          <w:color w:val="000000"/>
        </w:rPr>
        <w:t xml:space="preserve">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показатели муниципального контроля,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>довлетворенность контролируемых лиц и их представителями консультированием контрольного (надзорного) органа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 xml:space="preserve">При осуществлении муниципального </w:t>
      </w:r>
      <w:r w:rsidR="00B45D98">
        <w:rPr>
          <w:rFonts w:ascii="PT Astra Serif" w:hAnsi="PT Astra Serif"/>
          <w:color w:val="000000"/>
        </w:rPr>
        <w:t xml:space="preserve">земельного </w:t>
      </w:r>
      <w:r w:rsidRPr="003F202F">
        <w:rPr>
          <w:rFonts w:ascii="PT Astra Serif" w:hAnsi="PT Astra Serif"/>
          <w:color w:val="000000"/>
        </w:rPr>
        <w:t>контроля</w:t>
      </w:r>
      <w:r w:rsidR="00B45D98">
        <w:rPr>
          <w:b/>
          <w:sz w:val="28"/>
          <w:szCs w:val="28"/>
        </w:rPr>
        <w:t xml:space="preserve"> </w:t>
      </w:r>
      <w:r w:rsidRPr="003F202F">
        <w:rPr>
          <w:rFonts w:ascii="PT Astra Serif" w:hAnsi="PT Astra Serif"/>
          <w:color w:val="000000"/>
        </w:rPr>
        <w:t>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D60036" w:rsidRDefault="00D60036" w:rsidP="00D60036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D60036" w:rsidRDefault="00D60036" w:rsidP="00D60036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недопустимости нарушения обязательных требований, а не проведение внеплановой проверки; </w:t>
      </w:r>
    </w:p>
    <w:p w:rsidR="00D60036" w:rsidRPr="003F202F" w:rsidRDefault="00D60036" w:rsidP="00D60036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3F3372" w:rsidRPr="00943871" w:rsidRDefault="00943871" w:rsidP="00D60036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sectPr w:rsidR="003F3372" w:rsidRPr="00943871" w:rsidSect="00AE365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67A" w:rsidRDefault="00A2667A" w:rsidP="003C6CAF">
      <w:r>
        <w:separator/>
      </w:r>
    </w:p>
  </w:endnote>
  <w:endnote w:type="continuationSeparator" w:id="0">
    <w:p w:rsidR="00A2667A" w:rsidRDefault="00A2667A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67A" w:rsidRDefault="00A2667A" w:rsidP="003C6CAF">
      <w:r>
        <w:separator/>
      </w:r>
    </w:p>
  </w:footnote>
  <w:footnote w:type="continuationSeparator" w:id="0">
    <w:p w:rsidR="00A2667A" w:rsidRDefault="00A2667A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065B0"/>
    <w:rsid w:val="00012AB5"/>
    <w:rsid w:val="00074B1F"/>
    <w:rsid w:val="000C25B4"/>
    <w:rsid w:val="000F05ED"/>
    <w:rsid w:val="001105CB"/>
    <w:rsid w:val="0013078D"/>
    <w:rsid w:val="001704E3"/>
    <w:rsid w:val="00183553"/>
    <w:rsid w:val="00190EFF"/>
    <w:rsid w:val="001E330C"/>
    <w:rsid w:val="002225B3"/>
    <w:rsid w:val="0026044E"/>
    <w:rsid w:val="002C0759"/>
    <w:rsid w:val="002E23CC"/>
    <w:rsid w:val="002F71B5"/>
    <w:rsid w:val="00325D2C"/>
    <w:rsid w:val="00327F26"/>
    <w:rsid w:val="00347419"/>
    <w:rsid w:val="00347743"/>
    <w:rsid w:val="003A0FDE"/>
    <w:rsid w:val="003C6CAF"/>
    <w:rsid w:val="003F202F"/>
    <w:rsid w:val="003F3372"/>
    <w:rsid w:val="0042204D"/>
    <w:rsid w:val="00424555"/>
    <w:rsid w:val="004277B7"/>
    <w:rsid w:val="00434980"/>
    <w:rsid w:val="004455A8"/>
    <w:rsid w:val="004658A6"/>
    <w:rsid w:val="004C5FE5"/>
    <w:rsid w:val="00534721"/>
    <w:rsid w:val="0054562A"/>
    <w:rsid w:val="005657A9"/>
    <w:rsid w:val="005B11E3"/>
    <w:rsid w:val="005D4FD6"/>
    <w:rsid w:val="00607144"/>
    <w:rsid w:val="00611211"/>
    <w:rsid w:val="006350D9"/>
    <w:rsid w:val="006A6CBC"/>
    <w:rsid w:val="006B1706"/>
    <w:rsid w:val="006C2620"/>
    <w:rsid w:val="0071044F"/>
    <w:rsid w:val="007116F6"/>
    <w:rsid w:val="007319AF"/>
    <w:rsid w:val="00771438"/>
    <w:rsid w:val="00772797"/>
    <w:rsid w:val="00782042"/>
    <w:rsid w:val="007A5B94"/>
    <w:rsid w:val="007F7E51"/>
    <w:rsid w:val="00816451"/>
    <w:rsid w:val="00836F1A"/>
    <w:rsid w:val="00892C16"/>
    <w:rsid w:val="008A48BC"/>
    <w:rsid w:val="008E5E19"/>
    <w:rsid w:val="009001C7"/>
    <w:rsid w:val="009321E8"/>
    <w:rsid w:val="00943871"/>
    <w:rsid w:val="009507D0"/>
    <w:rsid w:val="00956AB4"/>
    <w:rsid w:val="009D5AC8"/>
    <w:rsid w:val="009E4AA4"/>
    <w:rsid w:val="009F70B0"/>
    <w:rsid w:val="00A1204B"/>
    <w:rsid w:val="00A121FA"/>
    <w:rsid w:val="00A2667A"/>
    <w:rsid w:val="00A31C4D"/>
    <w:rsid w:val="00A5176D"/>
    <w:rsid w:val="00A53497"/>
    <w:rsid w:val="00A67AAC"/>
    <w:rsid w:val="00AD1272"/>
    <w:rsid w:val="00AE3657"/>
    <w:rsid w:val="00B20E10"/>
    <w:rsid w:val="00B45D98"/>
    <w:rsid w:val="00B773FC"/>
    <w:rsid w:val="00B926B9"/>
    <w:rsid w:val="00B95E0A"/>
    <w:rsid w:val="00BA3B2F"/>
    <w:rsid w:val="00BB7CDE"/>
    <w:rsid w:val="00C15F5E"/>
    <w:rsid w:val="00C326EB"/>
    <w:rsid w:val="00C81DB6"/>
    <w:rsid w:val="00C83AD9"/>
    <w:rsid w:val="00D60036"/>
    <w:rsid w:val="00D627AB"/>
    <w:rsid w:val="00DB18C3"/>
    <w:rsid w:val="00DC0399"/>
    <w:rsid w:val="00DC56EE"/>
    <w:rsid w:val="00DD5F71"/>
    <w:rsid w:val="00DF0F73"/>
    <w:rsid w:val="00E0623E"/>
    <w:rsid w:val="00E30BE9"/>
    <w:rsid w:val="00E41152"/>
    <w:rsid w:val="00E4190A"/>
    <w:rsid w:val="00EA5E21"/>
    <w:rsid w:val="00EB159F"/>
    <w:rsid w:val="00EB76AB"/>
    <w:rsid w:val="00EC0809"/>
    <w:rsid w:val="00EC3BB5"/>
    <w:rsid w:val="00F04778"/>
    <w:rsid w:val="00F04B12"/>
    <w:rsid w:val="00F13062"/>
    <w:rsid w:val="00F27B08"/>
    <w:rsid w:val="00F67411"/>
    <w:rsid w:val="00F7024E"/>
    <w:rsid w:val="00F817E6"/>
    <w:rsid w:val="00F82715"/>
    <w:rsid w:val="00F840D1"/>
    <w:rsid w:val="00FA5F04"/>
    <w:rsid w:val="00FB64C3"/>
    <w:rsid w:val="00FD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83A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A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83A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A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21CEA-63BD-4A54-838D-48FA085A6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6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40</cp:revision>
  <cp:lastPrinted>2021-11-10T13:12:00Z</cp:lastPrinted>
  <dcterms:created xsi:type="dcterms:W3CDTF">2021-10-15T08:25:00Z</dcterms:created>
  <dcterms:modified xsi:type="dcterms:W3CDTF">2022-09-19T11:52:00Z</dcterms:modified>
</cp:coreProperties>
</file>